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7025" w14:textId="77777777" w:rsidR="003D5BAA" w:rsidRDefault="00B93788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47D5F1" wp14:editId="52D9076D">
            <wp:extent cx="1274687" cy="35432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687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D071E" w14:textId="77777777" w:rsidR="003D5BAA" w:rsidRDefault="003D5BAA">
      <w:pPr>
        <w:pStyle w:val="BodyText"/>
        <w:spacing w:before="3"/>
        <w:rPr>
          <w:rFonts w:ascii="Times New Roman"/>
          <w:sz w:val="13"/>
        </w:rPr>
      </w:pPr>
    </w:p>
    <w:p w14:paraId="0166F546" w14:textId="77777777" w:rsidR="003D5BAA" w:rsidRDefault="00B93788">
      <w:pPr>
        <w:spacing w:before="57"/>
        <w:ind w:left="163"/>
        <w:rPr>
          <w:b/>
          <w:sz w:val="24"/>
        </w:rPr>
      </w:pPr>
      <w:r>
        <w:rPr>
          <w:b/>
          <w:w w:val="105"/>
          <w:sz w:val="24"/>
        </w:rPr>
        <w:t>B.S. PHYSICS 2020‐2021</w:t>
      </w:r>
    </w:p>
    <w:p w14:paraId="65DC3D25" w14:textId="77777777" w:rsidR="003D5BAA" w:rsidRDefault="00B93788">
      <w:pPr>
        <w:pStyle w:val="Heading1"/>
        <w:spacing w:before="6" w:after="6" w:line="175" w:lineRule="exact"/>
        <w:ind w:left="151"/>
        <w:jc w:val="left"/>
      </w:pPr>
      <w:r>
        <w:t xml:space="preserve">Principal Advisor: Steve </w:t>
      </w:r>
      <w:hyperlink r:id="rId7">
        <w:proofErr w:type="gramStart"/>
        <w:r>
          <w:t>Shropshire,shropshi@physics.isu.edu</w:t>
        </w:r>
        <w:proofErr w:type="gramEnd"/>
        <w:r>
          <w:t xml:space="preserve">, </w:t>
        </w:r>
      </w:hyperlink>
      <w:r>
        <w:t>208.282.2212, Physical Science Complex 120 A</w:t>
      </w:r>
    </w:p>
    <w:p w14:paraId="4D228F8E" w14:textId="7BDC0FF8" w:rsidR="003D5BAA" w:rsidRDefault="00B93788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8716DF" wp14:editId="6AFEC9F2">
                <wp:extent cx="6823075" cy="7620"/>
                <wp:effectExtent l="8255" t="1270" r="7620" b="1016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7620"/>
                          <a:chOff x="0" y="0"/>
                          <a:chExt cx="10745" cy="12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E46F7" id="Group 7" o:spid="_x0000_s1026" alt="&quot;&quot;" style="width:537.25pt;height:.6pt;mso-position-horizontal-relative:char;mso-position-vertical-relative:line" coordsize="107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">
                <v:line id="Line 8" o:spid="_x0000_s1027" style="position:absolute;visibility:visible;mso-wrap-style:square" from="0,6" to="107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w10:anchorlock/>
              </v:group>
            </w:pict>
          </mc:Fallback>
        </mc:AlternateContent>
      </w:r>
    </w:p>
    <w:p w14:paraId="41EA1B18" w14:textId="77777777" w:rsidR="003D5BAA" w:rsidRDefault="003D5BAA">
      <w:pPr>
        <w:spacing w:line="20" w:lineRule="exact"/>
        <w:rPr>
          <w:sz w:val="2"/>
        </w:rPr>
        <w:sectPr w:rsidR="003D5BAA">
          <w:type w:val="continuous"/>
          <w:pgSz w:w="12240" w:h="15840"/>
          <w:pgMar w:top="1140" w:right="1000" w:bottom="280" w:left="240" w:header="720" w:footer="720" w:gutter="0"/>
          <w:cols w:space="720"/>
        </w:sectPr>
      </w:pPr>
    </w:p>
    <w:p w14:paraId="4D1E3FC2" w14:textId="77777777" w:rsidR="003D5BAA" w:rsidRDefault="00B93788">
      <w:pPr>
        <w:pStyle w:val="BodyText"/>
        <w:spacing w:line="126" w:lineRule="exact"/>
        <w:ind w:left="151"/>
      </w:pPr>
      <w:r>
        <w:t>A Major Academic Plan (MAP) illustrates an efficient path toward completing this degree in</w:t>
      </w:r>
    </w:p>
    <w:p w14:paraId="1C80DFBA" w14:textId="77777777" w:rsidR="003D5BAA" w:rsidRDefault="00B93788">
      <w:pPr>
        <w:pStyle w:val="BodyText"/>
        <w:spacing w:before="11" w:line="254" w:lineRule="auto"/>
        <w:ind w:left="151" w:hanging="1"/>
      </w:pPr>
      <w:r>
        <w:t>four years and includes only required courses and credits. A list of Major, General Education, and</w:t>
      </w:r>
      <w:r>
        <w:rPr>
          <w:spacing w:val="-5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credits,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categories,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 MAP. Individual customization of the MAP is generally expected to occur. For example, math remediation,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remediation,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semester,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addition of a Minor program will require the student and advisor to make adjustments to the original MAP.</w:t>
      </w:r>
    </w:p>
    <w:p w14:paraId="1713ABC7" w14:textId="77777777" w:rsidR="003D5BAA" w:rsidRDefault="00B93788">
      <w:pPr>
        <w:spacing w:line="166" w:lineRule="exact"/>
        <w:ind w:left="189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sz w:val="15"/>
          <w:u w:val="single"/>
        </w:rPr>
        <w:t>Use the MAP:</w:t>
      </w:r>
    </w:p>
    <w:p w14:paraId="68B1B686" w14:textId="77777777" w:rsidR="003D5BAA" w:rsidRDefault="00B93788">
      <w:pPr>
        <w:pStyle w:val="ListParagraph"/>
        <w:numPr>
          <w:ilvl w:val="0"/>
          <w:numId w:val="2"/>
        </w:numPr>
        <w:tabs>
          <w:tab w:val="left" w:pos="241"/>
        </w:tabs>
        <w:spacing w:before="14"/>
        <w:ind w:left="24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to understand the structure of a</w:t>
      </w:r>
      <w:r>
        <w:rPr>
          <w:rFonts w:ascii="Times New Roman" w:hAnsi="Times New Roman"/>
          <w:spacing w:val="-9"/>
          <w:sz w:val="15"/>
        </w:rPr>
        <w:t xml:space="preserve"> </w:t>
      </w:r>
      <w:r>
        <w:rPr>
          <w:rFonts w:ascii="Times New Roman" w:hAnsi="Times New Roman"/>
          <w:sz w:val="15"/>
        </w:rPr>
        <w:t>degree</w:t>
      </w:r>
    </w:p>
    <w:p w14:paraId="04B42C98" w14:textId="77777777" w:rsidR="003D5BAA" w:rsidRDefault="00B93788">
      <w:pPr>
        <w:pStyle w:val="ListParagraph"/>
        <w:numPr>
          <w:ilvl w:val="0"/>
          <w:numId w:val="2"/>
        </w:numPr>
        <w:tabs>
          <w:tab w:val="left" w:pos="241"/>
        </w:tabs>
        <w:spacing w:before="15"/>
        <w:ind w:left="24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as a guide to complete a degree in four</w:t>
      </w:r>
      <w:r>
        <w:rPr>
          <w:rFonts w:ascii="Times New Roman" w:hAnsi="Times New Roman"/>
          <w:spacing w:val="-13"/>
          <w:sz w:val="15"/>
        </w:rPr>
        <w:t xml:space="preserve"> </w:t>
      </w:r>
      <w:r>
        <w:rPr>
          <w:rFonts w:ascii="Times New Roman" w:hAnsi="Times New Roman"/>
          <w:sz w:val="15"/>
        </w:rPr>
        <w:t>years</w:t>
      </w:r>
    </w:p>
    <w:p w14:paraId="0F1F64A4" w14:textId="77777777" w:rsidR="003D5BAA" w:rsidRDefault="00B93788">
      <w:pPr>
        <w:pStyle w:val="ListParagraph"/>
        <w:numPr>
          <w:ilvl w:val="0"/>
          <w:numId w:val="2"/>
        </w:numPr>
        <w:tabs>
          <w:tab w:val="left" w:pos="241"/>
        </w:tabs>
        <w:spacing w:before="15"/>
        <w:ind w:left="24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as a checklist for graduation</w:t>
      </w:r>
      <w:r>
        <w:rPr>
          <w:rFonts w:ascii="Times New Roman" w:hAnsi="Times New Roman"/>
          <w:spacing w:val="-7"/>
          <w:sz w:val="15"/>
        </w:rPr>
        <w:t xml:space="preserve"> </w:t>
      </w:r>
      <w:r>
        <w:rPr>
          <w:rFonts w:ascii="Times New Roman" w:hAnsi="Times New Roman"/>
          <w:sz w:val="15"/>
        </w:rPr>
        <w:t>requirements</w:t>
      </w:r>
    </w:p>
    <w:p w14:paraId="42649B81" w14:textId="77777777" w:rsidR="003D5BAA" w:rsidRDefault="00B93788">
      <w:pPr>
        <w:pStyle w:val="ListParagraph"/>
        <w:numPr>
          <w:ilvl w:val="0"/>
          <w:numId w:val="2"/>
        </w:numPr>
        <w:tabs>
          <w:tab w:val="left" w:pos="241"/>
        </w:tabs>
        <w:spacing w:before="15"/>
        <w:ind w:left="24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to iden</w:t>
      </w:r>
      <w:r>
        <w:rPr>
          <w:rFonts w:ascii="Times New Roman" w:hAnsi="Times New Roman"/>
          <w:sz w:val="15"/>
        </w:rPr>
        <w:t>tify course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sequences</w:t>
      </w:r>
    </w:p>
    <w:p w14:paraId="28AE78FC" w14:textId="77777777" w:rsidR="003D5BAA" w:rsidRDefault="00B93788">
      <w:pPr>
        <w:pStyle w:val="ListParagraph"/>
        <w:numPr>
          <w:ilvl w:val="0"/>
          <w:numId w:val="2"/>
        </w:numPr>
        <w:tabs>
          <w:tab w:val="left" w:pos="241"/>
        </w:tabs>
        <w:spacing w:before="14" w:line="261" w:lineRule="auto"/>
        <w:ind w:right="385" w:firstLine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to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structure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elective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credits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for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additional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academic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opportunities (</w:t>
      </w:r>
      <w:proofErr w:type="gramStart"/>
      <w:r>
        <w:rPr>
          <w:rFonts w:ascii="Times New Roman" w:hAnsi="Times New Roman"/>
          <w:sz w:val="15"/>
        </w:rPr>
        <w:t>e.g.</w:t>
      </w:r>
      <w:proofErr w:type="gramEnd"/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Associate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Degree,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Minor,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Study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Abroad,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Second</w:t>
      </w:r>
      <w:r>
        <w:rPr>
          <w:rFonts w:ascii="Times New Roman" w:hAnsi="Times New Roman"/>
          <w:spacing w:val="-5"/>
          <w:sz w:val="15"/>
        </w:rPr>
        <w:t xml:space="preserve"> </w:t>
      </w:r>
      <w:r>
        <w:rPr>
          <w:rFonts w:ascii="Times New Roman" w:hAnsi="Times New Roman"/>
          <w:sz w:val="15"/>
        </w:rPr>
        <w:t>Major)</w:t>
      </w:r>
    </w:p>
    <w:p w14:paraId="48641C36" w14:textId="77777777" w:rsidR="003D5BAA" w:rsidRDefault="003D5BAA">
      <w:pPr>
        <w:spacing w:line="261" w:lineRule="auto"/>
        <w:rPr>
          <w:rFonts w:ascii="Times New Roman" w:hAnsi="Times New Roman"/>
          <w:sz w:val="15"/>
        </w:rPr>
        <w:sectPr w:rsidR="003D5BAA">
          <w:type w:val="continuous"/>
          <w:pgSz w:w="12240" w:h="15840"/>
          <w:pgMar w:top="1140" w:right="1000" w:bottom="280" w:left="240" w:header="720" w:footer="720" w:gutter="0"/>
          <w:cols w:num="2" w:space="720" w:equalWidth="0">
            <w:col w:w="5879" w:space="620"/>
            <w:col w:w="4501"/>
          </w:cols>
        </w:sectPr>
      </w:pPr>
    </w:p>
    <w:p w14:paraId="439B1417" w14:textId="77777777" w:rsidR="003D5BAA" w:rsidRDefault="00B93788">
      <w:pPr>
        <w:pStyle w:val="Heading1"/>
        <w:tabs>
          <w:tab w:val="left" w:pos="10739"/>
        </w:tabs>
        <w:spacing w:before="61" w:line="183" w:lineRule="exact"/>
        <w:ind w:left="1"/>
      </w:pPr>
      <w:r>
        <w:rPr>
          <w:rFonts w:ascii="Times New Roman"/>
          <w:b w:val="0"/>
          <w:w w:val="99"/>
          <w:shd w:val="clear" w:color="auto" w:fill="D9D9D9"/>
        </w:rPr>
        <w:t xml:space="preserve"> </w:t>
      </w:r>
      <w:r>
        <w:rPr>
          <w:rFonts w:ascii="Times New Roman"/>
          <w:b w:val="0"/>
          <w:spacing w:val="-22"/>
          <w:shd w:val="clear" w:color="auto" w:fill="D9D9D9"/>
        </w:rPr>
        <w:t xml:space="preserve"> </w:t>
      </w:r>
      <w:r>
        <w:rPr>
          <w:shd w:val="clear" w:color="auto" w:fill="D9D9D9"/>
        </w:rPr>
        <w:t>B.S.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in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Physics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Degree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MAP.</w:t>
      </w:r>
      <w:r>
        <w:rPr>
          <w:spacing w:val="23"/>
          <w:shd w:val="clear" w:color="auto" w:fill="D9D9D9"/>
        </w:rPr>
        <w:t xml:space="preserve"> </w:t>
      </w:r>
      <w:r>
        <w:rPr>
          <w:shd w:val="clear" w:color="auto" w:fill="D9D9D9"/>
        </w:rPr>
        <w:t>Course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sequence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should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be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adjusted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for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individual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needs.</w:t>
      </w:r>
      <w:r>
        <w:rPr>
          <w:spacing w:val="22"/>
          <w:shd w:val="clear" w:color="auto" w:fill="D9D9D9"/>
        </w:rPr>
        <w:t xml:space="preserve"> </w:t>
      </w:r>
      <w:r>
        <w:rPr>
          <w:shd w:val="clear" w:color="auto" w:fill="D9D9D9"/>
        </w:rPr>
        <w:t>See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your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faculty/departmental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advisor.</w:t>
      </w:r>
      <w:r>
        <w:rPr>
          <w:shd w:val="clear" w:color="auto" w:fill="D9D9D9"/>
        </w:rPr>
        <w:tab/>
      </w:r>
    </w:p>
    <w:p w14:paraId="2F5E9358" w14:textId="77777777" w:rsidR="003D5BAA" w:rsidRDefault="00B93788">
      <w:pPr>
        <w:tabs>
          <w:tab w:val="left" w:pos="5872"/>
        </w:tabs>
        <w:spacing w:line="183" w:lineRule="exact"/>
        <w:ind w:left="270"/>
        <w:jc w:val="center"/>
        <w:rPr>
          <w:b/>
          <w:sz w:val="15"/>
        </w:rPr>
      </w:pPr>
      <w:r>
        <w:rPr>
          <w:b/>
          <w:sz w:val="15"/>
        </w:rPr>
        <w:t>First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Semester</w:t>
      </w:r>
      <w:r>
        <w:rPr>
          <w:b/>
          <w:sz w:val="15"/>
        </w:rPr>
        <w:tab/>
        <w:t>Second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Semester</w:t>
      </w:r>
    </w:p>
    <w:p w14:paraId="5A475A67" w14:textId="77777777" w:rsidR="003D5BAA" w:rsidRDefault="00B93788">
      <w:pPr>
        <w:tabs>
          <w:tab w:val="left" w:pos="3954"/>
          <w:tab w:val="left" w:pos="4618"/>
          <w:tab w:val="left" w:pos="5866"/>
          <w:tab w:val="left" w:pos="9519"/>
          <w:tab w:val="left" w:pos="10157"/>
        </w:tabs>
        <w:spacing w:before="4"/>
        <w:ind w:left="779"/>
        <w:jc w:val="center"/>
        <w:rPr>
          <w:b/>
          <w:sz w:val="15"/>
        </w:rPr>
      </w:pPr>
      <w:r>
        <w:rPr>
          <w:b/>
          <w:sz w:val="15"/>
        </w:rPr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  <w:r>
        <w:rPr>
          <w:b/>
          <w:sz w:val="15"/>
        </w:rPr>
        <w:tab/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636"/>
        <w:gridCol w:w="636"/>
        <w:gridCol w:w="636"/>
        <w:gridCol w:w="3658"/>
        <w:gridCol w:w="636"/>
        <w:gridCol w:w="586"/>
      </w:tblGrid>
      <w:tr w:rsidR="003D5BAA" w14:paraId="616A7EDE" w14:textId="77777777">
        <w:trPr>
          <w:trHeight w:val="169"/>
        </w:trPr>
        <w:tc>
          <w:tcPr>
            <w:tcW w:w="3955" w:type="dxa"/>
          </w:tcPr>
          <w:p w14:paraId="7E640D89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 xml:space="preserve">**GE Objective </w:t>
            </w:r>
            <w:proofErr w:type="gramStart"/>
            <w:r>
              <w:rPr>
                <w:sz w:val="15"/>
              </w:rPr>
              <w:t>1:ENGL</w:t>
            </w:r>
            <w:proofErr w:type="gramEnd"/>
            <w:r>
              <w:rPr>
                <w:sz w:val="15"/>
              </w:rPr>
              <w:t xml:space="preserve"> 1101 English Composition</w:t>
            </w:r>
          </w:p>
        </w:tc>
        <w:tc>
          <w:tcPr>
            <w:tcW w:w="636" w:type="dxa"/>
          </w:tcPr>
          <w:p w14:paraId="5F684517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36" w:type="dxa"/>
          </w:tcPr>
          <w:p w14:paraId="3E2F7B2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 w:val="restart"/>
            <w:tcBorders>
              <w:top w:val="nil"/>
              <w:bottom w:val="nil"/>
            </w:tcBorders>
          </w:tcPr>
          <w:p w14:paraId="3E94E51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8" w:type="dxa"/>
          </w:tcPr>
          <w:p w14:paraId="71261765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**GE Objective 1: ENGL 1102 Critical Reading &amp; Writing</w:t>
            </w:r>
          </w:p>
        </w:tc>
        <w:tc>
          <w:tcPr>
            <w:tcW w:w="636" w:type="dxa"/>
          </w:tcPr>
          <w:p w14:paraId="5D5C6EAF" w14:textId="77777777" w:rsidR="003D5BAA" w:rsidRDefault="00B93788">
            <w:pPr>
              <w:pStyle w:val="TableParagraph"/>
              <w:ind w:left="2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3E0F061E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56F48FE2" w14:textId="77777777">
        <w:trPr>
          <w:trHeight w:val="169"/>
        </w:trPr>
        <w:tc>
          <w:tcPr>
            <w:tcW w:w="3955" w:type="dxa"/>
          </w:tcPr>
          <w:p w14:paraId="4D91FFE9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**GE Objective 3: MATH 1170 Calculus I</w:t>
            </w:r>
          </w:p>
        </w:tc>
        <w:tc>
          <w:tcPr>
            <w:tcW w:w="636" w:type="dxa"/>
          </w:tcPr>
          <w:p w14:paraId="751371BF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36" w:type="dxa"/>
          </w:tcPr>
          <w:p w14:paraId="05FFA001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3AAA0454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2774ECAC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MATH 1175 Calculus II</w:t>
            </w:r>
          </w:p>
        </w:tc>
        <w:tc>
          <w:tcPr>
            <w:tcW w:w="636" w:type="dxa"/>
          </w:tcPr>
          <w:p w14:paraId="4BA85A60" w14:textId="77777777" w:rsidR="003D5BAA" w:rsidRDefault="00B93788">
            <w:pPr>
              <w:pStyle w:val="TableParagraph"/>
              <w:ind w:left="285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586" w:type="dxa"/>
          </w:tcPr>
          <w:p w14:paraId="149FF131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2E6C01FF" w14:textId="77777777">
        <w:trPr>
          <w:trHeight w:val="169"/>
        </w:trPr>
        <w:tc>
          <w:tcPr>
            <w:tcW w:w="3955" w:type="dxa"/>
          </w:tcPr>
          <w:p w14:paraId="7F40BBF2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**GE Objective 5: CHEM 1111 &amp; 1111L Gen. Chem. I &amp; Lab</w:t>
            </w:r>
          </w:p>
        </w:tc>
        <w:tc>
          <w:tcPr>
            <w:tcW w:w="636" w:type="dxa"/>
          </w:tcPr>
          <w:p w14:paraId="717733DD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36" w:type="dxa"/>
          </w:tcPr>
          <w:p w14:paraId="050D965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754DD847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466F16FA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CHEM 1112, 1112L Gen. Chem. II &amp; Lab</w:t>
            </w:r>
          </w:p>
        </w:tc>
        <w:tc>
          <w:tcPr>
            <w:tcW w:w="636" w:type="dxa"/>
          </w:tcPr>
          <w:p w14:paraId="2ED13FFA" w14:textId="77777777" w:rsidR="003D5BAA" w:rsidRDefault="00B93788">
            <w:pPr>
              <w:pStyle w:val="TableParagraph"/>
              <w:ind w:left="2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586" w:type="dxa"/>
          </w:tcPr>
          <w:p w14:paraId="2C90146A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3AF062C6" w14:textId="77777777">
        <w:trPr>
          <w:trHeight w:val="169"/>
        </w:trPr>
        <w:tc>
          <w:tcPr>
            <w:tcW w:w="3955" w:type="dxa"/>
          </w:tcPr>
          <w:p w14:paraId="0095652A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**GE Objective (choose one course to satisfy GE Objectives)</w:t>
            </w:r>
          </w:p>
        </w:tc>
        <w:tc>
          <w:tcPr>
            <w:tcW w:w="636" w:type="dxa"/>
          </w:tcPr>
          <w:p w14:paraId="7E56A158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36" w:type="dxa"/>
          </w:tcPr>
          <w:p w14:paraId="5C78A9CD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1C16F404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379C0F6D" w14:textId="77777777" w:rsidR="003D5BAA" w:rsidRDefault="00B93788">
            <w:pPr>
              <w:pStyle w:val="TableParagraph"/>
              <w:ind w:left="23" w:right="-15"/>
              <w:rPr>
                <w:sz w:val="15"/>
              </w:rPr>
            </w:pPr>
            <w:r>
              <w:rPr>
                <w:sz w:val="15"/>
              </w:rPr>
              <w:t>**GE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Objective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(choose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satisfy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Objectives)</w:t>
            </w:r>
          </w:p>
        </w:tc>
        <w:tc>
          <w:tcPr>
            <w:tcW w:w="636" w:type="dxa"/>
          </w:tcPr>
          <w:p w14:paraId="7908977E" w14:textId="77777777" w:rsidR="003D5BAA" w:rsidRDefault="00B93788">
            <w:pPr>
              <w:pStyle w:val="TableParagraph"/>
              <w:ind w:left="2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59A8C73D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37224BCF" w14:textId="77777777">
        <w:trPr>
          <w:trHeight w:val="169"/>
        </w:trPr>
        <w:tc>
          <w:tcPr>
            <w:tcW w:w="3955" w:type="dxa"/>
          </w:tcPr>
          <w:p w14:paraId="330A2A2F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8012844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F726E5A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74004EA1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4AD571D2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Elective</w:t>
            </w:r>
          </w:p>
        </w:tc>
        <w:tc>
          <w:tcPr>
            <w:tcW w:w="636" w:type="dxa"/>
          </w:tcPr>
          <w:p w14:paraId="797C5E87" w14:textId="77777777" w:rsidR="003D5BAA" w:rsidRDefault="00B93788">
            <w:pPr>
              <w:pStyle w:val="TableParagraph"/>
              <w:ind w:left="2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86" w:type="dxa"/>
          </w:tcPr>
          <w:p w14:paraId="334347B2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4F686E6B" w14:textId="77777777">
        <w:trPr>
          <w:trHeight w:val="169"/>
        </w:trPr>
        <w:tc>
          <w:tcPr>
            <w:tcW w:w="3955" w:type="dxa"/>
          </w:tcPr>
          <w:p w14:paraId="39C31D5D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D4A5879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830CBB5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0303CFF9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444E489E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A44A1F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0606D6B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1ADA00A1" w14:textId="77777777">
        <w:trPr>
          <w:trHeight w:val="169"/>
        </w:trPr>
        <w:tc>
          <w:tcPr>
            <w:tcW w:w="3955" w:type="dxa"/>
          </w:tcPr>
          <w:p w14:paraId="7460D855" w14:textId="77777777" w:rsidR="003D5BAA" w:rsidRDefault="00B93788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Total</w:t>
            </w:r>
          </w:p>
        </w:tc>
        <w:tc>
          <w:tcPr>
            <w:tcW w:w="636" w:type="dxa"/>
          </w:tcPr>
          <w:p w14:paraId="42583070" w14:textId="77777777" w:rsidR="003D5BAA" w:rsidRDefault="00B93788">
            <w:pPr>
              <w:pStyle w:val="TableParagraph"/>
              <w:ind w:left="225" w:right="202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6" w:type="dxa"/>
          </w:tcPr>
          <w:p w14:paraId="4C470065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5AE6F603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6978AA54" w14:textId="77777777" w:rsidR="003D5BAA" w:rsidRDefault="00B93788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Total</w:t>
            </w:r>
          </w:p>
        </w:tc>
        <w:tc>
          <w:tcPr>
            <w:tcW w:w="636" w:type="dxa"/>
          </w:tcPr>
          <w:p w14:paraId="552B3F2B" w14:textId="77777777" w:rsidR="003D5BAA" w:rsidRDefault="00B93788">
            <w:pPr>
              <w:pStyle w:val="TableParagraph"/>
              <w:ind w:left="24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86" w:type="dxa"/>
          </w:tcPr>
          <w:p w14:paraId="7723289D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782AE416" w14:textId="77777777">
        <w:trPr>
          <w:trHeight w:val="195"/>
        </w:trPr>
        <w:tc>
          <w:tcPr>
            <w:tcW w:w="10743" w:type="dxa"/>
            <w:gridSpan w:val="7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856E20D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207D1841" w14:textId="77777777" w:rsidR="003D5BAA" w:rsidRDefault="00B93788">
      <w:pPr>
        <w:tabs>
          <w:tab w:val="left" w:pos="5870"/>
        </w:tabs>
        <w:ind w:left="226"/>
        <w:jc w:val="center"/>
        <w:rPr>
          <w:b/>
          <w:sz w:val="15"/>
        </w:rPr>
      </w:pPr>
      <w:r>
        <w:rPr>
          <w:b/>
          <w:sz w:val="15"/>
        </w:rPr>
        <w:t>Third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Semester</w:t>
      </w:r>
      <w:r>
        <w:rPr>
          <w:b/>
          <w:sz w:val="15"/>
        </w:rPr>
        <w:tab/>
        <w:t>Fourth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Semester</w:t>
      </w:r>
    </w:p>
    <w:p w14:paraId="7A183D9E" w14:textId="77777777" w:rsidR="003D5BAA" w:rsidRDefault="00B93788">
      <w:pPr>
        <w:tabs>
          <w:tab w:val="left" w:pos="3954"/>
          <w:tab w:val="left" w:pos="4618"/>
          <w:tab w:val="left" w:pos="5866"/>
          <w:tab w:val="left" w:pos="9519"/>
          <w:tab w:val="left" w:pos="10157"/>
        </w:tabs>
        <w:spacing w:before="4"/>
        <w:ind w:left="779"/>
        <w:jc w:val="center"/>
        <w:rPr>
          <w:b/>
          <w:sz w:val="15"/>
        </w:rPr>
      </w:pPr>
      <w:r>
        <w:rPr>
          <w:b/>
          <w:sz w:val="15"/>
        </w:rPr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  <w:r>
        <w:rPr>
          <w:b/>
          <w:sz w:val="15"/>
        </w:rPr>
        <w:tab/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636"/>
        <w:gridCol w:w="636"/>
        <w:gridCol w:w="636"/>
        <w:gridCol w:w="3658"/>
        <w:gridCol w:w="636"/>
        <w:gridCol w:w="586"/>
      </w:tblGrid>
      <w:tr w:rsidR="003D5BAA" w14:paraId="3F54F87F" w14:textId="77777777">
        <w:trPr>
          <w:trHeight w:val="169"/>
        </w:trPr>
        <w:tc>
          <w:tcPr>
            <w:tcW w:w="3955" w:type="dxa"/>
          </w:tcPr>
          <w:p w14:paraId="0F00C598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PHYS 2211/2213 Engineering Physics I &amp; Lab (Objective 5)</w:t>
            </w:r>
          </w:p>
        </w:tc>
        <w:tc>
          <w:tcPr>
            <w:tcW w:w="636" w:type="dxa"/>
          </w:tcPr>
          <w:p w14:paraId="2BA920FA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36" w:type="dxa"/>
          </w:tcPr>
          <w:p w14:paraId="1262D89C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 w:val="restart"/>
            <w:tcBorders>
              <w:top w:val="nil"/>
              <w:bottom w:val="nil"/>
            </w:tcBorders>
          </w:tcPr>
          <w:p w14:paraId="751C9E94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8" w:type="dxa"/>
          </w:tcPr>
          <w:p w14:paraId="65FC7FA9" w14:textId="77777777" w:rsidR="003D5BAA" w:rsidRDefault="00B9378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PHYS 2212/2214 Engineering Physics II &amp; Lab</w:t>
            </w:r>
          </w:p>
        </w:tc>
        <w:tc>
          <w:tcPr>
            <w:tcW w:w="636" w:type="dxa"/>
          </w:tcPr>
          <w:p w14:paraId="22BA65D1" w14:textId="77777777" w:rsidR="003D5BAA" w:rsidRDefault="00B93788">
            <w:pPr>
              <w:pStyle w:val="TableParagraph"/>
              <w:ind w:left="28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586" w:type="dxa"/>
          </w:tcPr>
          <w:p w14:paraId="63E0BA39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169B4938" w14:textId="77777777">
        <w:trPr>
          <w:trHeight w:val="169"/>
        </w:trPr>
        <w:tc>
          <w:tcPr>
            <w:tcW w:w="3955" w:type="dxa"/>
          </w:tcPr>
          <w:p w14:paraId="39CDE72B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MATH 2275 Calculus III</w:t>
            </w:r>
          </w:p>
        </w:tc>
        <w:tc>
          <w:tcPr>
            <w:tcW w:w="636" w:type="dxa"/>
          </w:tcPr>
          <w:p w14:paraId="2B2A3DF4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36" w:type="dxa"/>
          </w:tcPr>
          <w:p w14:paraId="0E97919C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67B9CA96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5D9DD02E" w14:textId="77777777" w:rsidR="003D5BAA" w:rsidRDefault="00B9378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MATH 3360 Differential Equations</w:t>
            </w:r>
          </w:p>
        </w:tc>
        <w:tc>
          <w:tcPr>
            <w:tcW w:w="636" w:type="dxa"/>
          </w:tcPr>
          <w:p w14:paraId="0A485FF0" w14:textId="77777777" w:rsidR="003D5BAA" w:rsidRDefault="00B93788">
            <w:pPr>
              <w:pStyle w:val="TableParagraph"/>
              <w:ind w:left="2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15952AE5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395DB1D5" w14:textId="77777777">
        <w:trPr>
          <w:trHeight w:val="169"/>
        </w:trPr>
        <w:tc>
          <w:tcPr>
            <w:tcW w:w="3955" w:type="dxa"/>
          </w:tcPr>
          <w:p w14:paraId="5E549B65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**GE Objective 2: COMM 1101 Principles of Speech</w:t>
            </w:r>
          </w:p>
        </w:tc>
        <w:tc>
          <w:tcPr>
            <w:tcW w:w="636" w:type="dxa"/>
          </w:tcPr>
          <w:p w14:paraId="6EDA586A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36" w:type="dxa"/>
          </w:tcPr>
          <w:p w14:paraId="497EDBD5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22C46800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63D697DF" w14:textId="77777777" w:rsidR="003D5BAA" w:rsidRDefault="00B93788">
            <w:pPr>
              <w:pStyle w:val="TableParagraph"/>
              <w:ind w:left="23" w:right="-15"/>
              <w:rPr>
                <w:sz w:val="15"/>
              </w:rPr>
            </w:pPr>
            <w:r>
              <w:rPr>
                <w:sz w:val="15"/>
              </w:rPr>
              <w:t>**GE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Objective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(choose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satisfy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Objectives)</w:t>
            </w:r>
          </w:p>
        </w:tc>
        <w:tc>
          <w:tcPr>
            <w:tcW w:w="636" w:type="dxa"/>
          </w:tcPr>
          <w:p w14:paraId="3A8D37FA" w14:textId="77777777" w:rsidR="003D5BAA" w:rsidRDefault="00B93788">
            <w:pPr>
              <w:pStyle w:val="TableParagraph"/>
              <w:ind w:left="2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56A95639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63CA1D2C" w14:textId="77777777">
        <w:trPr>
          <w:trHeight w:val="169"/>
        </w:trPr>
        <w:tc>
          <w:tcPr>
            <w:tcW w:w="3955" w:type="dxa"/>
          </w:tcPr>
          <w:p w14:paraId="5A7C0C26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Electives</w:t>
            </w:r>
          </w:p>
        </w:tc>
        <w:tc>
          <w:tcPr>
            <w:tcW w:w="636" w:type="dxa"/>
          </w:tcPr>
          <w:p w14:paraId="63EAEA7D" w14:textId="77777777" w:rsidR="003D5BAA" w:rsidRDefault="00B93788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36" w:type="dxa"/>
          </w:tcPr>
          <w:p w14:paraId="4632B1B3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21D7F646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750F9186" w14:textId="77777777" w:rsidR="003D5BAA" w:rsidRDefault="00B93788">
            <w:pPr>
              <w:pStyle w:val="TableParagraph"/>
              <w:ind w:left="23" w:right="-15"/>
              <w:rPr>
                <w:sz w:val="15"/>
              </w:rPr>
            </w:pPr>
            <w:r>
              <w:rPr>
                <w:sz w:val="15"/>
              </w:rPr>
              <w:t>**GE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Objective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(choose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satisfy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Objectives)</w:t>
            </w:r>
          </w:p>
        </w:tc>
        <w:tc>
          <w:tcPr>
            <w:tcW w:w="636" w:type="dxa"/>
          </w:tcPr>
          <w:p w14:paraId="714EC76D" w14:textId="77777777" w:rsidR="003D5BAA" w:rsidRDefault="00B93788">
            <w:pPr>
              <w:pStyle w:val="TableParagraph"/>
              <w:ind w:left="2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76458346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0E90DA14" w14:textId="77777777">
        <w:trPr>
          <w:trHeight w:val="169"/>
        </w:trPr>
        <w:tc>
          <w:tcPr>
            <w:tcW w:w="3955" w:type="dxa"/>
          </w:tcPr>
          <w:p w14:paraId="5BCE0DD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AF6617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90653C6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72C88D39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12DEA9B0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Elective</w:t>
            </w:r>
          </w:p>
        </w:tc>
        <w:tc>
          <w:tcPr>
            <w:tcW w:w="636" w:type="dxa"/>
          </w:tcPr>
          <w:p w14:paraId="032080A9" w14:textId="77777777" w:rsidR="003D5BAA" w:rsidRDefault="00B93788">
            <w:pPr>
              <w:pStyle w:val="TableParagraph"/>
              <w:ind w:left="2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86" w:type="dxa"/>
          </w:tcPr>
          <w:p w14:paraId="10F47DF5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180DEA62" w14:textId="77777777">
        <w:trPr>
          <w:trHeight w:val="169"/>
        </w:trPr>
        <w:tc>
          <w:tcPr>
            <w:tcW w:w="3955" w:type="dxa"/>
          </w:tcPr>
          <w:p w14:paraId="660AF2FA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D18461F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7470348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3A55A9D6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036157EE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876E920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14DA5C26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12E8D8FB" w14:textId="77777777">
        <w:trPr>
          <w:trHeight w:val="169"/>
        </w:trPr>
        <w:tc>
          <w:tcPr>
            <w:tcW w:w="3955" w:type="dxa"/>
          </w:tcPr>
          <w:p w14:paraId="68E57D80" w14:textId="77777777" w:rsidR="003D5BAA" w:rsidRDefault="00B93788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Total</w:t>
            </w:r>
          </w:p>
        </w:tc>
        <w:tc>
          <w:tcPr>
            <w:tcW w:w="636" w:type="dxa"/>
          </w:tcPr>
          <w:p w14:paraId="470C97C7" w14:textId="77777777" w:rsidR="003D5BAA" w:rsidRDefault="00B93788">
            <w:pPr>
              <w:pStyle w:val="TableParagraph"/>
              <w:ind w:left="225" w:right="202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6" w:type="dxa"/>
          </w:tcPr>
          <w:p w14:paraId="492785EF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0C49F719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0C992252" w14:textId="77777777" w:rsidR="003D5BAA" w:rsidRDefault="00B93788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Total</w:t>
            </w:r>
          </w:p>
        </w:tc>
        <w:tc>
          <w:tcPr>
            <w:tcW w:w="636" w:type="dxa"/>
          </w:tcPr>
          <w:p w14:paraId="69C66C05" w14:textId="77777777" w:rsidR="003D5BAA" w:rsidRDefault="00B93788">
            <w:pPr>
              <w:pStyle w:val="TableParagraph"/>
              <w:ind w:left="24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86" w:type="dxa"/>
          </w:tcPr>
          <w:p w14:paraId="7C2AD98C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5EECB22A" w14:textId="77777777">
        <w:trPr>
          <w:trHeight w:val="176"/>
        </w:trPr>
        <w:tc>
          <w:tcPr>
            <w:tcW w:w="10743" w:type="dxa"/>
            <w:gridSpan w:val="7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9D8D840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p w14:paraId="397BE7D3" w14:textId="77777777" w:rsidR="003D5BAA" w:rsidRDefault="00B93788">
      <w:pPr>
        <w:tabs>
          <w:tab w:val="left" w:pos="5870"/>
        </w:tabs>
        <w:ind w:left="192"/>
        <w:jc w:val="center"/>
        <w:rPr>
          <w:b/>
          <w:sz w:val="15"/>
        </w:rPr>
      </w:pPr>
      <w:r>
        <w:rPr>
          <w:b/>
          <w:sz w:val="15"/>
        </w:rPr>
        <w:t>Fifth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Semester</w:t>
      </w:r>
      <w:r>
        <w:rPr>
          <w:b/>
          <w:sz w:val="15"/>
        </w:rPr>
        <w:tab/>
        <w:t>Sixth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Semester</w:t>
      </w:r>
    </w:p>
    <w:p w14:paraId="61795913" w14:textId="77777777" w:rsidR="003D5BAA" w:rsidRDefault="00B93788">
      <w:pPr>
        <w:tabs>
          <w:tab w:val="left" w:pos="3954"/>
          <w:tab w:val="left" w:pos="4618"/>
          <w:tab w:val="left" w:pos="5866"/>
          <w:tab w:val="left" w:pos="9519"/>
          <w:tab w:val="left" w:pos="10157"/>
        </w:tabs>
        <w:spacing w:before="4"/>
        <w:ind w:left="779"/>
        <w:jc w:val="center"/>
        <w:rPr>
          <w:b/>
          <w:sz w:val="15"/>
        </w:rPr>
      </w:pPr>
      <w:r>
        <w:rPr>
          <w:b/>
          <w:sz w:val="15"/>
        </w:rPr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  <w:r>
        <w:rPr>
          <w:b/>
          <w:sz w:val="15"/>
        </w:rPr>
        <w:tab/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636"/>
        <w:gridCol w:w="636"/>
        <w:gridCol w:w="636"/>
        <w:gridCol w:w="3658"/>
        <w:gridCol w:w="636"/>
        <w:gridCol w:w="586"/>
      </w:tblGrid>
      <w:tr w:rsidR="003D5BAA" w14:paraId="33F84AA9" w14:textId="77777777">
        <w:trPr>
          <w:trHeight w:val="169"/>
        </w:trPr>
        <w:tc>
          <w:tcPr>
            <w:tcW w:w="3955" w:type="dxa"/>
          </w:tcPr>
          <w:p w14:paraId="075B1C6D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PHYS 3301 Modern Physics</w:t>
            </w:r>
          </w:p>
        </w:tc>
        <w:tc>
          <w:tcPr>
            <w:tcW w:w="636" w:type="dxa"/>
          </w:tcPr>
          <w:p w14:paraId="4D5E3200" w14:textId="77777777" w:rsidR="003D5BAA" w:rsidRDefault="00B93788">
            <w:pPr>
              <w:pStyle w:val="TableParagraph"/>
              <w:ind w:left="2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36" w:type="dxa"/>
          </w:tcPr>
          <w:p w14:paraId="31B110E1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 w:val="restart"/>
            <w:tcBorders>
              <w:top w:val="nil"/>
              <w:bottom w:val="nil"/>
            </w:tcBorders>
          </w:tcPr>
          <w:p w14:paraId="70E14A46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658" w:type="dxa"/>
          </w:tcPr>
          <w:p w14:paraId="0DEB44A9" w14:textId="77777777" w:rsidR="003D5BAA" w:rsidRDefault="00B9378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PHYS 4403 Advanced Modern Physics I</w:t>
            </w:r>
          </w:p>
        </w:tc>
        <w:tc>
          <w:tcPr>
            <w:tcW w:w="636" w:type="dxa"/>
          </w:tcPr>
          <w:p w14:paraId="15B5CA29" w14:textId="77777777" w:rsidR="003D5BAA" w:rsidRDefault="00B93788">
            <w:pPr>
              <w:pStyle w:val="TableParagraph"/>
              <w:ind w:left="2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7A19344C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30920ED9" w14:textId="77777777">
        <w:trPr>
          <w:trHeight w:val="205"/>
        </w:trPr>
        <w:tc>
          <w:tcPr>
            <w:tcW w:w="3955" w:type="dxa"/>
          </w:tcPr>
          <w:p w14:paraId="57550365" w14:textId="77777777" w:rsidR="003D5BAA" w:rsidRDefault="00B93788">
            <w:pPr>
              <w:pStyle w:val="TableParagraph"/>
              <w:spacing w:before="16" w:line="169" w:lineRule="exact"/>
              <w:ind w:left="23"/>
              <w:rPr>
                <w:sz w:val="15"/>
              </w:rPr>
            </w:pPr>
            <w:r>
              <w:rPr>
                <w:sz w:val="15"/>
              </w:rPr>
              <w:t>PHYS 3313 Intermediate Laboratory I</w:t>
            </w:r>
          </w:p>
        </w:tc>
        <w:tc>
          <w:tcPr>
            <w:tcW w:w="636" w:type="dxa"/>
          </w:tcPr>
          <w:p w14:paraId="737016E6" w14:textId="77777777" w:rsidR="003D5BAA" w:rsidRDefault="00B93788">
            <w:pPr>
              <w:pStyle w:val="TableParagraph"/>
              <w:spacing w:before="16" w:line="169" w:lineRule="exact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36" w:type="dxa"/>
          </w:tcPr>
          <w:p w14:paraId="2E2B7443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5417E7CF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3424D641" w14:textId="77777777" w:rsidR="003D5BAA" w:rsidRDefault="00B93788">
            <w:pPr>
              <w:pStyle w:val="TableParagraph"/>
              <w:spacing w:before="35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PHYS 4414 Electronic Instrumentation &amp; Meas.</w:t>
            </w:r>
          </w:p>
        </w:tc>
        <w:tc>
          <w:tcPr>
            <w:tcW w:w="636" w:type="dxa"/>
          </w:tcPr>
          <w:p w14:paraId="043C3E3A" w14:textId="77777777" w:rsidR="003D5BAA" w:rsidRDefault="00B93788">
            <w:pPr>
              <w:pStyle w:val="TableParagraph"/>
              <w:spacing w:before="16" w:line="169" w:lineRule="exact"/>
              <w:ind w:left="2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162BFCE8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D5BAA" w14:paraId="5FAE51CF" w14:textId="77777777">
        <w:trPr>
          <w:trHeight w:val="169"/>
        </w:trPr>
        <w:tc>
          <w:tcPr>
            <w:tcW w:w="3955" w:type="dxa"/>
            <w:vMerge w:val="restart"/>
          </w:tcPr>
          <w:p w14:paraId="6E506801" w14:textId="77777777" w:rsidR="003D5BAA" w:rsidRDefault="00B93788">
            <w:pPr>
              <w:pStyle w:val="TableParagraph"/>
              <w:spacing w:before="9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Either: MATH 4421 (in Fall) and 4422 (in</w:t>
            </w:r>
            <w:r>
              <w:rPr>
                <w:spacing w:val="-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Spring)</w:t>
            </w:r>
          </w:p>
          <w:p w14:paraId="1DB2F204" w14:textId="77777777" w:rsidR="003D5BAA" w:rsidRDefault="00B93788">
            <w:pPr>
              <w:pStyle w:val="TableParagraph"/>
              <w:spacing w:before="26" w:line="141" w:lineRule="exact"/>
              <w:ind w:left="11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or      PHYS  </w:t>
            </w:r>
            <w:proofErr w:type="gramStart"/>
            <w:r>
              <w:rPr>
                <w:w w:val="105"/>
                <w:sz w:val="13"/>
              </w:rPr>
              <w:t>4461  (</w:t>
            </w:r>
            <w:proofErr w:type="gramEnd"/>
            <w:r>
              <w:rPr>
                <w:w w:val="105"/>
                <w:sz w:val="13"/>
              </w:rPr>
              <w:t>in Fall) and 4462 (in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Spring)</w:t>
            </w:r>
          </w:p>
        </w:tc>
        <w:tc>
          <w:tcPr>
            <w:tcW w:w="636" w:type="dxa"/>
            <w:vMerge w:val="restart"/>
          </w:tcPr>
          <w:p w14:paraId="74FB3C78" w14:textId="77777777" w:rsidR="003D5BAA" w:rsidRDefault="003D5BAA">
            <w:pPr>
              <w:pStyle w:val="TableParagraph"/>
              <w:spacing w:before="3" w:line="240" w:lineRule="auto"/>
              <w:rPr>
                <w:b/>
                <w:sz w:val="14"/>
              </w:rPr>
            </w:pPr>
          </w:p>
          <w:p w14:paraId="654BD090" w14:textId="77777777" w:rsidR="003D5BAA" w:rsidRDefault="00B93788">
            <w:pPr>
              <w:pStyle w:val="TableParagraph"/>
              <w:spacing w:before="1" w:line="160" w:lineRule="exact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36" w:type="dxa"/>
          </w:tcPr>
          <w:p w14:paraId="288CFFA7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44386D41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</w:tcPr>
          <w:p w14:paraId="43C42A4F" w14:textId="77777777" w:rsidR="003D5BAA" w:rsidRDefault="00B93788">
            <w:pPr>
              <w:pStyle w:val="TableParagraph"/>
              <w:spacing w:before="9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Either: MATH 4421 (in Fall) and 4422 (in</w:t>
            </w:r>
            <w:r>
              <w:rPr>
                <w:spacing w:val="-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Spring)</w:t>
            </w:r>
          </w:p>
          <w:p w14:paraId="5797EE6B" w14:textId="77777777" w:rsidR="003D5BAA" w:rsidRDefault="00B93788">
            <w:pPr>
              <w:pStyle w:val="TableParagraph"/>
              <w:spacing w:before="26" w:line="141" w:lineRule="exact"/>
              <w:ind w:left="116"/>
              <w:rPr>
                <w:sz w:val="13"/>
              </w:rPr>
            </w:pPr>
            <w:r>
              <w:rPr>
                <w:w w:val="105"/>
                <w:sz w:val="13"/>
              </w:rPr>
              <w:t xml:space="preserve">or      PHYS  </w:t>
            </w:r>
            <w:proofErr w:type="gramStart"/>
            <w:r>
              <w:rPr>
                <w:w w:val="105"/>
                <w:sz w:val="13"/>
              </w:rPr>
              <w:t>4461  (</w:t>
            </w:r>
            <w:proofErr w:type="gramEnd"/>
            <w:r>
              <w:rPr>
                <w:w w:val="105"/>
                <w:sz w:val="13"/>
              </w:rPr>
              <w:t>in Fall) and 4462 (in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Spring)</w:t>
            </w:r>
          </w:p>
        </w:tc>
        <w:tc>
          <w:tcPr>
            <w:tcW w:w="636" w:type="dxa"/>
            <w:vMerge w:val="restart"/>
          </w:tcPr>
          <w:p w14:paraId="7AA250EA" w14:textId="77777777" w:rsidR="003D5BAA" w:rsidRDefault="003D5BAA">
            <w:pPr>
              <w:pStyle w:val="TableParagraph"/>
              <w:spacing w:before="3" w:line="240" w:lineRule="auto"/>
              <w:rPr>
                <w:b/>
                <w:sz w:val="14"/>
              </w:rPr>
            </w:pPr>
          </w:p>
          <w:p w14:paraId="40071D3D" w14:textId="77777777" w:rsidR="003D5BAA" w:rsidRDefault="00B93788">
            <w:pPr>
              <w:pStyle w:val="TableParagraph"/>
              <w:spacing w:before="1" w:line="160" w:lineRule="exact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6BF98D4A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765BB174" w14:textId="77777777">
        <w:trPr>
          <w:trHeight w:val="169"/>
        </w:trPr>
        <w:tc>
          <w:tcPr>
            <w:tcW w:w="3955" w:type="dxa"/>
            <w:vMerge/>
            <w:tcBorders>
              <w:top w:val="nil"/>
            </w:tcBorders>
          </w:tcPr>
          <w:p w14:paraId="3D854AD7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D94EF60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14:paraId="15B0047A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1CA8848E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 w14:paraId="07F1F2F6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80283C2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14:paraId="438592C0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5E088F68" w14:textId="77777777">
        <w:trPr>
          <w:trHeight w:val="169"/>
        </w:trPr>
        <w:tc>
          <w:tcPr>
            <w:tcW w:w="3955" w:type="dxa"/>
          </w:tcPr>
          <w:p w14:paraId="36B3A9F3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**GE Objective (choose one course to satisfy GE Objectives)</w:t>
            </w:r>
          </w:p>
        </w:tc>
        <w:tc>
          <w:tcPr>
            <w:tcW w:w="636" w:type="dxa"/>
          </w:tcPr>
          <w:p w14:paraId="258B9E07" w14:textId="77777777" w:rsidR="003D5BAA" w:rsidRDefault="00B93788">
            <w:pPr>
              <w:pStyle w:val="TableParagraph"/>
              <w:ind w:left="2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36" w:type="dxa"/>
          </w:tcPr>
          <w:p w14:paraId="783A48B5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6F04439C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11A29B41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4000 level PHYS Electives</w:t>
            </w:r>
          </w:p>
        </w:tc>
        <w:tc>
          <w:tcPr>
            <w:tcW w:w="636" w:type="dxa"/>
          </w:tcPr>
          <w:p w14:paraId="262ACF87" w14:textId="77777777" w:rsidR="003D5BAA" w:rsidRDefault="00B93788">
            <w:pPr>
              <w:pStyle w:val="TableParagraph"/>
              <w:ind w:left="2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53682963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227B888A" w14:textId="77777777">
        <w:trPr>
          <w:trHeight w:val="169"/>
        </w:trPr>
        <w:tc>
          <w:tcPr>
            <w:tcW w:w="3955" w:type="dxa"/>
          </w:tcPr>
          <w:p w14:paraId="09727DD3" w14:textId="77777777" w:rsidR="003D5BAA" w:rsidRDefault="00B93788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Electives</w:t>
            </w:r>
          </w:p>
        </w:tc>
        <w:tc>
          <w:tcPr>
            <w:tcW w:w="636" w:type="dxa"/>
          </w:tcPr>
          <w:p w14:paraId="0851B07E" w14:textId="77777777" w:rsidR="003D5BAA" w:rsidRDefault="00B93788">
            <w:pPr>
              <w:pStyle w:val="TableParagraph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36" w:type="dxa"/>
          </w:tcPr>
          <w:p w14:paraId="40EC8506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4CB81A4F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4DD62E74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CC0E53E" w14:textId="77777777" w:rsidR="003D5BAA" w:rsidRDefault="00B93788">
            <w:pPr>
              <w:pStyle w:val="TableParagraph"/>
              <w:ind w:left="28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86" w:type="dxa"/>
          </w:tcPr>
          <w:p w14:paraId="7F2751D6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4B42E37A" w14:textId="77777777">
        <w:trPr>
          <w:trHeight w:val="169"/>
        </w:trPr>
        <w:tc>
          <w:tcPr>
            <w:tcW w:w="3955" w:type="dxa"/>
          </w:tcPr>
          <w:p w14:paraId="7831CB1B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949B4C2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BA84A53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52380F71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4BB55238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62004F7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156B2A4F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2D742738" w14:textId="77777777">
        <w:trPr>
          <w:trHeight w:val="169"/>
        </w:trPr>
        <w:tc>
          <w:tcPr>
            <w:tcW w:w="3955" w:type="dxa"/>
          </w:tcPr>
          <w:p w14:paraId="601DA3CC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C21B933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4CACF8A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5388BE45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3FF82E70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F1A6291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86" w:type="dxa"/>
          </w:tcPr>
          <w:p w14:paraId="22443363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46825608" w14:textId="77777777">
        <w:trPr>
          <w:trHeight w:val="169"/>
        </w:trPr>
        <w:tc>
          <w:tcPr>
            <w:tcW w:w="3955" w:type="dxa"/>
          </w:tcPr>
          <w:p w14:paraId="5C116968" w14:textId="77777777" w:rsidR="003D5BAA" w:rsidRDefault="00B93788">
            <w:pPr>
              <w:pStyle w:val="TableParagraph"/>
              <w:ind w:right="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Total</w:t>
            </w:r>
          </w:p>
        </w:tc>
        <w:tc>
          <w:tcPr>
            <w:tcW w:w="636" w:type="dxa"/>
          </w:tcPr>
          <w:p w14:paraId="2305A15C" w14:textId="77777777" w:rsidR="003D5BAA" w:rsidRDefault="00B93788">
            <w:pPr>
              <w:pStyle w:val="TableParagraph"/>
              <w:ind w:left="225" w:right="202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6" w:type="dxa"/>
          </w:tcPr>
          <w:p w14:paraId="2A0C1373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  <w:vMerge/>
            <w:tcBorders>
              <w:top w:val="nil"/>
              <w:bottom w:val="nil"/>
            </w:tcBorders>
          </w:tcPr>
          <w:p w14:paraId="2C52F221" w14:textId="77777777" w:rsidR="003D5BAA" w:rsidRDefault="003D5BAA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14:paraId="051F9D2E" w14:textId="77777777" w:rsidR="003D5BAA" w:rsidRDefault="00B93788">
            <w:pPr>
              <w:pStyle w:val="TableParagraph"/>
              <w:ind w:right="1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Total</w:t>
            </w:r>
          </w:p>
        </w:tc>
        <w:tc>
          <w:tcPr>
            <w:tcW w:w="636" w:type="dxa"/>
          </w:tcPr>
          <w:p w14:paraId="28DDA23D" w14:textId="77777777" w:rsidR="003D5BAA" w:rsidRDefault="00B93788">
            <w:pPr>
              <w:pStyle w:val="TableParagraph"/>
              <w:ind w:left="24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86" w:type="dxa"/>
          </w:tcPr>
          <w:p w14:paraId="59A5BE4C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 w:rsidR="003D5BAA" w14:paraId="43EAFE0D" w14:textId="77777777">
        <w:trPr>
          <w:trHeight w:val="178"/>
        </w:trPr>
        <w:tc>
          <w:tcPr>
            <w:tcW w:w="10743" w:type="dxa"/>
            <w:gridSpan w:val="7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112B4461" w14:textId="77777777" w:rsidR="003D5BAA" w:rsidRDefault="003D5BA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29211722" w14:textId="77777777" w:rsidR="003D5BAA" w:rsidRDefault="003D5BAA">
      <w:pPr>
        <w:pStyle w:val="BodyText"/>
        <w:spacing w:before="1"/>
        <w:rPr>
          <w:b/>
          <w:sz w:val="13"/>
        </w:rPr>
      </w:pPr>
    </w:p>
    <w:p w14:paraId="75814818" w14:textId="77777777" w:rsidR="003D5BAA" w:rsidRDefault="00B93788">
      <w:pPr>
        <w:tabs>
          <w:tab w:val="left" w:pos="5873"/>
        </w:tabs>
        <w:ind w:left="127"/>
        <w:jc w:val="center"/>
        <w:rPr>
          <w:b/>
          <w:sz w:val="15"/>
        </w:rPr>
      </w:pPr>
      <w:r>
        <w:rPr>
          <w:b/>
          <w:sz w:val="15"/>
        </w:rPr>
        <w:t>Seventh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Semester</w:t>
      </w:r>
      <w:r>
        <w:rPr>
          <w:b/>
          <w:sz w:val="15"/>
        </w:rPr>
        <w:tab/>
        <w:t>Eighth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Semester</w:t>
      </w:r>
    </w:p>
    <w:p w14:paraId="7BB7AB43" w14:textId="77777777" w:rsidR="003D5BAA" w:rsidRDefault="00B93788">
      <w:pPr>
        <w:tabs>
          <w:tab w:val="left" w:pos="3954"/>
          <w:tab w:val="left" w:pos="4618"/>
          <w:tab w:val="left" w:pos="5866"/>
          <w:tab w:val="left" w:pos="9518"/>
          <w:tab w:val="left" w:pos="10157"/>
        </w:tabs>
        <w:spacing w:before="31"/>
        <w:ind w:left="779"/>
        <w:jc w:val="center"/>
        <w:rPr>
          <w:b/>
          <w:sz w:val="15"/>
        </w:rPr>
      </w:pPr>
      <w:r>
        <w:rPr>
          <w:b/>
          <w:sz w:val="15"/>
        </w:rPr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  <w:r>
        <w:rPr>
          <w:b/>
          <w:sz w:val="15"/>
        </w:rPr>
        <w:tab/>
        <w:t>Course</w:t>
      </w:r>
      <w:r>
        <w:rPr>
          <w:b/>
          <w:sz w:val="15"/>
        </w:rPr>
        <w:tab/>
        <w:t>Credits</w:t>
      </w:r>
      <w:r>
        <w:rPr>
          <w:b/>
          <w:sz w:val="15"/>
        </w:rPr>
        <w:tab/>
        <w:t>Grade</w:t>
      </w:r>
    </w:p>
    <w:p w14:paraId="503234EE" w14:textId="1EBA562A" w:rsidR="003D5BAA" w:rsidRDefault="00B93788">
      <w:pPr>
        <w:tabs>
          <w:tab w:val="left" w:pos="5983"/>
        </w:tabs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0CBD47" wp14:editId="12108490">
                <wp:extent cx="3331210" cy="833120"/>
                <wp:effectExtent l="0" t="0" r="254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5"/>
                              <w:gridCol w:w="636"/>
                              <w:gridCol w:w="636"/>
                            </w:tblGrid>
                            <w:tr w:rsidR="003D5BAA" w14:paraId="500C73A1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49452592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4404 Advanced Modern Physics II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7CBF2FEC" w14:textId="77777777" w:rsidR="003D5BAA" w:rsidRDefault="00B93788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4D9E616D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3C6AA98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08BCC9F3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4421 Electricity and Magnetism I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4D9C1651" w14:textId="77777777" w:rsidR="003D5BAA" w:rsidRDefault="00B93788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7810ED40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2A6BF3A8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62F7AFC9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4483 Theoretical Mechanics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531F8DE1" w14:textId="77777777" w:rsidR="003D5BAA" w:rsidRDefault="00B93788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7C92E519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6006B4F9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0A6F4C60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**GE Objective (choose one course to satisfy GE Objectives)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6AD1B845" w14:textId="77777777" w:rsidR="003D5BAA" w:rsidRDefault="00B93788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0A970E27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5E03967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7C59A73E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Electives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16720038" w14:textId="77777777" w:rsidR="003D5BAA" w:rsidRDefault="00B93788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2E7F2036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6DFC8003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955" w:type="dxa"/>
                                </w:tcPr>
                                <w:p w14:paraId="4AB09E83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74BDD969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324A7879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112EC69D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955" w:type="dxa"/>
                                  <w:tcBorders>
                                    <w:bottom w:val="nil"/>
                                  </w:tcBorders>
                                </w:tcPr>
                                <w:p w14:paraId="0AC7ECED" w14:textId="77777777" w:rsidR="003D5BAA" w:rsidRDefault="00B93788">
                                  <w:pPr>
                                    <w:pStyle w:val="TableParagraph"/>
                                    <w:spacing w:line="163" w:lineRule="exact"/>
                                    <w:ind w:right="1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nil"/>
                                  </w:tcBorders>
                                </w:tcPr>
                                <w:p w14:paraId="32D90110" w14:textId="77777777" w:rsidR="003D5BAA" w:rsidRDefault="00B93788">
                                  <w:pPr>
                                    <w:pStyle w:val="TableParagraph"/>
                                    <w:spacing w:line="163" w:lineRule="exact"/>
                                    <w:ind w:left="225" w:right="20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nil"/>
                                  </w:tcBorders>
                                </w:tcPr>
                                <w:p w14:paraId="4A0A88CC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639F8" w14:textId="77777777" w:rsidR="003D5BAA" w:rsidRDefault="003D5B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CBD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62.3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5"/>
                        <w:gridCol w:w="636"/>
                        <w:gridCol w:w="636"/>
                      </w:tblGrid>
                      <w:tr w:rsidR="003D5BAA" w14:paraId="500C73A1" w14:textId="77777777">
                        <w:trPr>
                          <w:trHeight w:val="169"/>
                        </w:trPr>
                        <w:tc>
                          <w:tcPr>
                            <w:tcW w:w="3955" w:type="dxa"/>
                          </w:tcPr>
                          <w:p w14:paraId="49452592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4404 Advanced Modern Physics II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7CBF2FEC" w14:textId="77777777" w:rsidR="003D5BAA" w:rsidRDefault="00B93788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4D9E616D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3C6AA98F" w14:textId="77777777">
                        <w:trPr>
                          <w:trHeight w:val="169"/>
                        </w:trPr>
                        <w:tc>
                          <w:tcPr>
                            <w:tcW w:w="3955" w:type="dxa"/>
                          </w:tcPr>
                          <w:p w14:paraId="08BCC9F3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4421 Electricity and Magnetism I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4D9C1651" w14:textId="77777777" w:rsidR="003D5BAA" w:rsidRDefault="00B93788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7810ED40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2A6BF3A8" w14:textId="77777777">
                        <w:trPr>
                          <w:trHeight w:val="169"/>
                        </w:trPr>
                        <w:tc>
                          <w:tcPr>
                            <w:tcW w:w="3955" w:type="dxa"/>
                          </w:tcPr>
                          <w:p w14:paraId="62F7AFC9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4483 Theoretical Mechanics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531F8DE1" w14:textId="77777777" w:rsidR="003D5BAA" w:rsidRDefault="00B93788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7C92E519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6006B4F9" w14:textId="77777777">
                        <w:trPr>
                          <w:trHeight w:val="169"/>
                        </w:trPr>
                        <w:tc>
                          <w:tcPr>
                            <w:tcW w:w="3955" w:type="dxa"/>
                          </w:tcPr>
                          <w:p w14:paraId="0A6F4C60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**GE Objective (choose one course to satisfy GE Objectives)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6AD1B845" w14:textId="77777777" w:rsidR="003D5BAA" w:rsidRDefault="00B93788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0A970E27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5E03967A" w14:textId="77777777">
                        <w:trPr>
                          <w:trHeight w:val="169"/>
                        </w:trPr>
                        <w:tc>
                          <w:tcPr>
                            <w:tcW w:w="3955" w:type="dxa"/>
                          </w:tcPr>
                          <w:p w14:paraId="7C59A73E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Electives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16720038" w14:textId="77777777" w:rsidR="003D5BAA" w:rsidRDefault="00B93788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2E7F2036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6DFC8003" w14:textId="77777777">
                        <w:trPr>
                          <w:trHeight w:val="169"/>
                        </w:trPr>
                        <w:tc>
                          <w:tcPr>
                            <w:tcW w:w="3955" w:type="dxa"/>
                          </w:tcPr>
                          <w:p w14:paraId="4AB09E83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 w14:paraId="74BDD969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 w14:paraId="324A7879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112EC69D" w14:textId="77777777">
                        <w:trPr>
                          <w:trHeight w:val="183"/>
                        </w:trPr>
                        <w:tc>
                          <w:tcPr>
                            <w:tcW w:w="3955" w:type="dxa"/>
                            <w:tcBorders>
                              <w:bottom w:val="nil"/>
                            </w:tcBorders>
                          </w:tcPr>
                          <w:p w14:paraId="0AC7ECED" w14:textId="77777777" w:rsidR="003D5BAA" w:rsidRDefault="00B93788">
                            <w:pPr>
                              <w:pStyle w:val="TableParagraph"/>
                              <w:spacing w:line="163" w:lineRule="exact"/>
                              <w:ind w:right="1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bottom w:val="nil"/>
                            </w:tcBorders>
                          </w:tcPr>
                          <w:p w14:paraId="32D90110" w14:textId="77777777" w:rsidR="003D5BAA" w:rsidRDefault="00B93788">
                            <w:pPr>
                              <w:pStyle w:val="TableParagraph"/>
                              <w:spacing w:line="163" w:lineRule="exact"/>
                              <w:ind w:left="225" w:right="20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bottom w:val="nil"/>
                            </w:tcBorders>
                          </w:tcPr>
                          <w:p w14:paraId="4A0A88CC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A8639F8" w14:textId="77777777" w:rsidR="003D5BAA" w:rsidRDefault="003D5B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626CDA3" wp14:editId="22E93F7A">
                <wp:extent cx="3110230" cy="833120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58"/>
                              <w:gridCol w:w="636"/>
                              <w:gridCol w:w="586"/>
                            </w:tblGrid>
                            <w:tr w:rsidR="003D5BAA" w14:paraId="126C8F7C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658" w:type="dxa"/>
                                </w:tcPr>
                                <w:p w14:paraId="0BE67342" w14:textId="77777777" w:rsidR="003D5BAA" w:rsidRDefault="00B93788">
                                  <w:pPr>
                                    <w:pStyle w:val="TableParagraph"/>
                                    <w:spacing w:before="9" w:line="141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PHYS 4415 Statistical Physics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22E05D68" w14:textId="77777777" w:rsidR="003D5BAA" w:rsidRDefault="00B93788">
                                  <w:pPr>
                                    <w:pStyle w:val="TableParagraph"/>
                                    <w:ind w:left="2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146C1BA0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279BFF6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658" w:type="dxa"/>
                                </w:tcPr>
                                <w:p w14:paraId="69C95106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4422 Electricity and Magnetism II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6B36503C" w14:textId="77777777" w:rsidR="003D5BAA" w:rsidRDefault="00B93788">
                                  <w:pPr>
                                    <w:pStyle w:val="TableParagraph"/>
                                    <w:ind w:left="2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1DB0EDB5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00634655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658" w:type="dxa"/>
                                </w:tcPr>
                                <w:p w14:paraId="26A24400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4492 Colloquium in Physics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3A177A35" w14:textId="77777777" w:rsidR="003D5BAA" w:rsidRDefault="00B93788">
                                  <w:pPr>
                                    <w:pStyle w:val="TableParagraph"/>
                                    <w:ind w:left="28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31B824A9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0AFFB0D1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658" w:type="dxa"/>
                                </w:tcPr>
                                <w:p w14:paraId="7B8DE3AC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4000 level PHYS Electives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0D64318E" w14:textId="77777777" w:rsidR="003D5BAA" w:rsidRDefault="00B93788">
                                  <w:pPr>
                                    <w:pStyle w:val="TableParagraph"/>
                                    <w:ind w:left="2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57CDBE05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6B22E65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658" w:type="dxa"/>
                                </w:tcPr>
                                <w:p w14:paraId="0E2F0417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Electives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3CBCA8BE" w14:textId="77777777" w:rsidR="003D5BAA" w:rsidRDefault="00B93788">
                                  <w:pPr>
                                    <w:pStyle w:val="TableParagraph"/>
                                    <w:ind w:left="28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2CA25851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1A4BE6AD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3658" w:type="dxa"/>
                                </w:tcPr>
                                <w:p w14:paraId="34EBFD1D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5C5A0319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0435AD74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D5BAA" w14:paraId="597D6285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658" w:type="dxa"/>
                                  <w:tcBorders>
                                    <w:bottom w:val="nil"/>
                                  </w:tcBorders>
                                </w:tcPr>
                                <w:p w14:paraId="6CDD42C7" w14:textId="77777777" w:rsidR="003D5BAA" w:rsidRDefault="00B93788">
                                  <w:pPr>
                                    <w:pStyle w:val="TableParagraph"/>
                                    <w:spacing w:line="163" w:lineRule="exact"/>
                                    <w:ind w:right="11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nil"/>
                                  </w:tcBorders>
                                </w:tcPr>
                                <w:p w14:paraId="7F57B484" w14:textId="77777777" w:rsidR="003D5BAA" w:rsidRDefault="00B93788">
                                  <w:pPr>
                                    <w:pStyle w:val="TableParagraph"/>
                                    <w:spacing w:line="163" w:lineRule="exact"/>
                                    <w:ind w:left="2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nil"/>
                                  </w:tcBorders>
                                </w:tcPr>
                                <w:p w14:paraId="62B51F44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97AF5" w14:textId="77777777" w:rsidR="003D5BAA" w:rsidRDefault="003D5B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6CDA3" id="Text Box 5" o:spid="_x0000_s1027" type="#_x0000_t202" style="width:244.9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58"/>
                        <w:gridCol w:w="636"/>
                        <w:gridCol w:w="586"/>
                      </w:tblGrid>
                      <w:tr w:rsidR="003D5BAA" w14:paraId="126C8F7C" w14:textId="77777777">
                        <w:trPr>
                          <w:trHeight w:val="169"/>
                        </w:trPr>
                        <w:tc>
                          <w:tcPr>
                            <w:tcW w:w="3658" w:type="dxa"/>
                          </w:tcPr>
                          <w:p w14:paraId="0BE67342" w14:textId="77777777" w:rsidR="003D5BAA" w:rsidRDefault="00B93788">
                            <w:pPr>
                              <w:pStyle w:val="TableParagraph"/>
                              <w:spacing w:before="9" w:line="141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PHYS 4415 Statistical Physics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22E05D68" w14:textId="77777777" w:rsidR="003D5BAA" w:rsidRDefault="00B93788">
                            <w:pPr>
                              <w:pStyle w:val="TableParagraph"/>
                              <w:ind w:left="28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146C1BA0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279BFF6A" w14:textId="77777777">
                        <w:trPr>
                          <w:trHeight w:val="169"/>
                        </w:trPr>
                        <w:tc>
                          <w:tcPr>
                            <w:tcW w:w="3658" w:type="dxa"/>
                          </w:tcPr>
                          <w:p w14:paraId="69C95106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4422 Electricity and Magnetism II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6B36503C" w14:textId="77777777" w:rsidR="003D5BAA" w:rsidRDefault="00B93788">
                            <w:pPr>
                              <w:pStyle w:val="TableParagraph"/>
                              <w:ind w:left="28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1DB0EDB5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00634655" w14:textId="77777777">
                        <w:trPr>
                          <w:trHeight w:val="169"/>
                        </w:trPr>
                        <w:tc>
                          <w:tcPr>
                            <w:tcW w:w="3658" w:type="dxa"/>
                          </w:tcPr>
                          <w:p w14:paraId="26A24400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4492 Colloquium in Physics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3A177A35" w14:textId="77777777" w:rsidR="003D5BAA" w:rsidRDefault="00B93788">
                            <w:pPr>
                              <w:pStyle w:val="TableParagraph"/>
                              <w:ind w:left="28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31B824A9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0AFFB0D1" w14:textId="77777777">
                        <w:trPr>
                          <w:trHeight w:val="169"/>
                        </w:trPr>
                        <w:tc>
                          <w:tcPr>
                            <w:tcW w:w="3658" w:type="dxa"/>
                          </w:tcPr>
                          <w:p w14:paraId="7B8DE3AC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4000 level PHYS Electives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0D64318E" w14:textId="77777777" w:rsidR="003D5BAA" w:rsidRDefault="00B93788">
                            <w:pPr>
                              <w:pStyle w:val="TableParagraph"/>
                              <w:ind w:left="28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57CDBE05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6B22E65A" w14:textId="77777777">
                        <w:trPr>
                          <w:trHeight w:val="169"/>
                        </w:trPr>
                        <w:tc>
                          <w:tcPr>
                            <w:tcW w:w="3658" w:type="dxa"/>
                          </w:tcPr>
                          <w:p w14:paraId="0E2F0417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Electives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3CBCA8BE" w14:textId="77777777" w:rsidR="003D5BAA" w:rsidRDefault="00B93788">
                            <w:pPr>
                              <w:pStyle w:val="TableParagraph"/>
                              <w:ind w:left="284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2CA25851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1A4BE6AD" w14:textId="77777777">
                        <w:trPr>
                          <w:trHeight w:val="169"/>
                        </w:trPr>
                        <w:tc>
                          <w:tcPr>
                            <w:tcW w:w="3658" w:type="dxa"/>
                          </w:tcPr>
                          <w:p w14:paraId="34EBFD1D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</w:tcPr>
                          <w:p w14:paraId="5C5A0319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</w:tcPr>
                          <w:p w14:paraId="0435AD74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D5BAA" w14:paraId="597D6285" w14:textId="77777777">
                        <w:trPr>
                          <w:trHeight w:val="183"/>
                        </w:trPr>
                        <w:tc>
                          <w:tcPr>
                            <w:tcW w:w="3658" w:type="dxa"/>
                            <w:tcBorders>
                              <w:bottom w:val="nil"/>
                            </w:tcBorders>
                          </w:tcPr>
                          <w:p w14:paraId="6CDD42C7" w14:textId="77777777" w:rsidR="003D5BAA" w:rsidRDefault="00B93788">
                            <w:pPr>
                              <w:pStyle w:val="TableParagraph"/>
                              <w:spacing w:line="163" w:lineRule="exact"/>
                              <w:ind w:right="11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bottom w:val="nil"/>
                            </w:tcBorders>
                          </w:tcPr>
                          <w:p w14:paraId="7F57B484" w14:textId="77777777" w:rsidR="003D5BAA" w:rsidRDefault="00B93788">
                            <w:pPr>
                              <w:pStyle w:val="TableParagraph"/>
                              <w:spacing w:line="163" w:lineRule="exact"/>
                              <w:ind w:left="24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nil"/>
                            </w:tcBorders>
                          </w:tcPr>
                          <w:p w14:paraId="62B51F44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A397AF5" w14:textId="77777777" w:rsidR="003D5BAA" w:rsidRDefault="003D5BA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257796" w14:textId="0A8F88FC" w:rsidR="003D5BAA" w:rsidRDefault="00B93788">
      <w:pPr>
        <w:pStyle w:val="BodyText"/>
        <w:ind w:left="1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C5B519E" wp14:editId="4B963197">
                <wp:extent cx="6818630" cy="405765"/>
                <wp:effectExtent l="0" t="3810" r="3175" b="0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405765"/>
                          <a:chOff x="0" y="0"/>
                          <a:chExt cx="10738" cy="639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8" cy="6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CE7F2" id="Group 3" o:spid="_x0000_s1026" alt="&quot;&quot;" style="width:536.9pt;height:31.95pt;mso-position-horizontal-relative:char;mso-position-vertical-relative:line" coordsize="10738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">
                <v:rect id="Rectangle 4" o:spid="_x0000_s1027" style="position:absolute;width:10738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5698944" w14:textId="77777777" w:rsidR="003D5BAA" w:rsidRDefault="003D5BAA">
      <w:pPr>
        <w:pStyle w:val="BodyText"/>
        <w:spacing w:before="8"/>
        <w:rPr>
          <w:b/>
          <w:sz w:val="17"/>
        </w:rPr>
      </w:pPr>
    </w:p>
    <w:p w14:paraId="3CC3AC07" w14:textId="77777777" w:rsidR="003D5BAA" w:rsidRDefault="00B93788">
      <w:pPr>
        <w:pStyle w:val="Heading1"/>
        <w:ind w:left="151"/>
        <w:jc w:val="left"/>
      </w:pPr>
      <w:r>
        <w:t>Notes:</w:t>
      </w:r>
    </w:p>
    <w:p w14:paraId="39AB5678" w14:textId="77777777" w:rsidR="003D5BAA" w:rsidRDefault="00B93788">
      <w:pPr>
        <w:pStyle w:val="ListParagraph"/>
        <w:numPr>
          <w:ilvl w:val="0"/>
          <w:numId w:val="1"/>
        </w:numPr>
        <w:tabs>
          <w:tab w:val="left" w:pos="298"/>
        </w:tabs>
        <w:rPr>
          <w:sz w:val="15"/>
        </w:rPr>
      </w:pPr>
      <w:r>
        <w:rPr>
          <w:sz w:val="15"/>
        </w:rPr>
        <w:t xml:space="preserve">Degree Maps demonstrate a </w:t>
      </w:r>
      <w:r>
        <w:rPr>
          <w:b/>
          <w:sz w:val="15"/>
        </w:rPr>
        <w:t xml:space="preserve">recommended configuration </w:t>
      </w:r>
      <w:r>
        <w:rPr>
          <w:sz w:val="15"/>
        </w:rPr>
        <w:t>of required courses to complete a degree in four</w:t>
      </w:r>
      <w:r>
        <w:rPr>
          <w:spacing w:val="-23"/>
          <w:sz w:val="15"/>
        </w:rPr>
        <w:t xml:space="preserve"> </w:t>
      </w:r>
      <w:r>
        <w:rPr>
          <w:sz w:val="15"/>
        </w:rPr>
        <w:t>years.</w:t>
      </w:r>
    </w:p>
    <w:p w14:paraId="7D210FD5" w14:textId="77777777" w:rsidR="003D5BAA" w:rsidRDefault="00B93788">
      <w:pPr>
        <w:pStyle w:val="ListParagraph"/>
        <w:numPr>
          <w:ilvl w:val="0"/>
          <w:numId w:val="1"/>
        </w:numPr>
        <w:tabs>
          <w:tab w:val="left" w:pos="298"/>
        </w:tabs>
        <w:spacing w:before="1"/>
        <w:rPr>
          <w:sz w:val="15"/>
        </w:rPr>
      </w:pPr>
      <w:r>
        <w:rPr>
          <w:sz w:val="15"/>
        </w:rPr>
        <w:t>15 credits each semester of required courses is</w:t>
      </w:r>
      <w:r>
        <w:rPr>
          <w:spacing w:val="-10"/>
          <w:sz w:val="15"/>
        </w:rPr>
        <w:t xml:space="preserve"> </w:t>
      </w:r>
      <w:r>
        <w:rPr>
          <w:sz w:val="15"/>
        </w:rPr>
        <w:t>recommended.</w:t>
      </w:r>
    </w:p>
    <w:p w14:paraId="78696133" w14:textId="77777777" w:rsidR="003D5BAA" w:rsidRDefault="00B93788">
      <w:pPr>
        <w:pStyle w:val="ListParagraph"/>
        <w:numPr>
          <w:ilvl w:val="0"/>
          <w:numId w:val="1"/>
        </w:numPr>
        <w:tabs>
          <w:tab w:val="left" w:pos="298"/>
        </w:tabs>
        <w:rPr>
          <w:sz w:val="15"/>
        </w:rPr>
      </w:pPr>
      <w:r>
        <w:rPr>
          <w:sz w:val="15"/>
        </w:rPr>
        <w:t>Students may need to (or choose to) customi</w:t>
      </w:r>
      <w:r>
        <w:rPr>
          <w:sz w:val="15"/>
        </w:rPr>
        <w:t>ze the Degree Map to their</w:t>
      </w:r>
      <w:r>
        <w:rPr>
          <w:spacing w:val="-16"/>
          <w:sz w:val="15"/>
        </w:rPr>
        <w:t xml:space="preserve"> </w:t>
      </w:r>
      <w:r>
        <w:rPr>
          <w:sz w:val="15"/>
        </w:rPr>
        <w:t>needs.</w:t>
      </w:r>
    </w:p>
    <w:p w14:paraId="7DC2E76C" w14:textId="77777777" w:rsidR="003D5BAA" w:rsidRDefault="00B93788">
      <w:pPr>
        <w:pStyle w:val="ListParagraph"/>
        <w:numPr>
          <w:ilvl w:val="0"/>
          <w:numId w:val="1"/>
        </w:numPr>
        <w:tabs>
          <w:tab w:val="left" w:pos="298"/>
        </w:tabs>
        <w:rPr>
          <w:sz w:val="15"/>
        </w:rPr>
      </w:pPr>
      <w:r>
        <w:rPr>
          <w:sz w:val="15"/>
        </w:rPr>
        <w:t>Students</w:t>
      </w:r>
      <w:r>
        <w:rPr>
          <w:spacing w:val="-1"/>
          <w:sz w:val="15"/>
        </w:rPr>
        <w:t xml:space="preserve"> </w:t>
      </w:r>
      <w:r>
        <w:rPr>
          <w:sz w:val="15"/>
        </w:rPr>
        <w:t>must</w:t>
      </w:r>
      <w:r>
        <w:rPr>
          <w:spacing w:val="-2"/>
          <w:sz w:val="15"/>
        </w:rPr>
        <w:t xml:space="preserve"> </w:t>
      </w:r>
      <w:r>
        <w:rPr>
          <w:sz w:val="15"/>
        </w:rPr>
        <w:t>register</w:t>
      </w:r>
      <w:r>
        <w:rPr>
          <w:spacing w:val="-2"/>
          <w:sz w:val="15"/>
        </w:rPr>
        <w:t xml:space="preserve"> </w:t>
      </w:r>
      <w:r>
        <w:rPr>
          <w:sz w:val="15"/>
        </w:rPr>
        <w:t>for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appropriate</w:t>
      </w:r>
      <w:r>
        <w:rPr>
          <w:spacing w:val="-2"/>
          <w:sz w:val="15"/>
        </w:rPr>
        <w:t xml:space="preserve"> </w:t>
      </w:r>
      <w:r>
        <w:rPr>
          <w:sz w:val="15"/>
        </w:rPr>
        <w:t>English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math</w:t>
      </w:r>
      <w:r>
        <w:rPr>
          <w:spacing w:val="-2"/>
          <w:sz w:val="15"/>
        </w:rPr>
        <w:t xml:space="preserve"> </w:t>
      </w:r>
      <w:r>
        <w:rPr>
          <w:sz w:val="15"/>
        </w:rPr>
        <w:t>courses</w:t>
      </w:r>
      <w:r>
        <w:rPr>
          <w:spacing w:val="-2"/>
          <w:sz w:val="15"/>
        </w:rPr>
        <w:t xml:space="preserve"> </w:t>
      </w:r>
      <w:r>
        <w:rPr>
          <w:sz w:val="15"/>
        </w:rPr>
        <w:t>according</w:t>
      </w:r>
      <w:r>
        <w:rPr>
          <w:spacing w:val="-2"/>
          <w:sz w:val="15"/>
        </w:rPr>
        <w:t xml:space="preserve"> </w:t>
      </w:r>
      <w:r>
        <w:rPr>
          <w:sz w:val="15"/>
        </w:rPr>
        <w:t>to</w:t>
      </w:r>
      <w:r>
        <w:rPr>
          <w:spacing w:val="-2"/>
          <w:sz w:val="15"/>
        </w:rPr>
        <w:t xml:space="preserve"> </w:t>
      </w:r>
      <w:r>
        <w:rPr>
          <w:sz w:val="15"/>
        </w:rPr>
        <w:t>their</w:t>
      </w:r>
      <w:r>
        <w:rPr>
          <w:spacing w:val="-2"/>
          <w:sz w:val="15"/>
        </w:rPr>
        <w:t xml:space="preserve"> </w:t>
      </w:r>
      <w:r>
        <w:rPr>
          <w:sz w:val="15"/>
        </w:rPr>
        <w:t>placement</w:t>
      </w:r>
      <w:r>
        <w:rPr>
          <w:spacing w:val="-1"/>
          <w:sz w:val="15"/>
        </w:rPr>
        <w:t xml:space="preserve"> </w:t>
      </w:r>
      <w:r>
        <w:rPr>
          <w:sz w:val="15"/>
        </w:rPr>
        <w:t>test</w:t>
      </w:r>
      <w:r>
        <w:rPr>
          <w:spacing w:val="-2"/>
          <w:sz w:val="15"/>
        </w:rPr>
        <w:t xml:space="preserve"> </w:t>
      </w:r>
      <w:r>
        <w:rPr>
          <w:sz w:val="15"/>
        </w:rPr>
        <w:t>(ACT,</w:t>
      </w:r>
      <w:r>
        <w:rPr>
          <w:spacing w:val="-2"/>
          <w:sz w:val="15"/>
        </w:rPr>
        <w:t xml:space="preserve"> </w:t>
      </w:r>
      <w:r>
        <w:rPr>
          <w:sz w:val="15"/>
        </w:rPr>
        <w:t>SAT,</w:t>
      </w:r>
      <w:r>
        <w:rPr>
          <w:spacing w:val="-2"/>
          <w:sz w:val="15"/>
        </w:rPr>
        <w:t xml:space="preserve"> </w:t>
      </w:r>
      <w:r>
        <w:rPr>
          <w:sz w:val="15"/>
        </w:rPr>
        <w:t>COMPASS)</w:t>
      </w:r>
      <w:r>
        <w:rPr>
          <w:spacing w:val="-2"/>
          <w:sz w:val="15"/>
        </w:rPr>
        <w:t xml:space="preserve"> </w:t>
      </w:r>
      <w:r>
        <w:rPr>
          <w:sz w:val="15"/>
        </w:rPr>
        <w:t>results.</w:t>
      </w:r>
    </w:p>
    <w:p w14:paraId="39350ADA" w14:textId="77777777" w:rsidR="003D5BAA" w:rsidRDefault="00B93788">
      <w:pPr>
        <w:pStyle w:val="ListParagraph"/>
        <w:numPr>
          <w:ilvl w:val="0"/>
          <w:numId w:val="1"/>
        </w:numPr>
        <w:tabs>
          <w:tab w:val="left" w:pos="298"/>
        </w:tabs>
        <w:spacing w:before="1"/>
        <w:rPr>
          <w:sz w:val="15"/>
        </w:rPr>
      </w:pPr>
      <w:r>
        <w:rPr>
          <w:sz w:val="15"/>
        </w:rPr>
        <w:t>Students</w:t>
      </w:r>
      <w:r>
        <w:rPr>
          <w:spacing w:val="-2"/>
          <w:sz w:val="15"/>
        </w:rPr>
        <w:t xml:space="preserve"> </w:t>
      </w:r>
      <w:r>
        <w:rPr>
          <w:sz w:val="15"/>
        </w:rPr>
        <w:t>should</w:t>
      </w:r>
      <w:r>
        <w:rPr>
          <w:spacing w:val="-3"/>
          <w:sz w:val="15"/>
        </w:rPr>
        <w:t xml:space="preserve"> </w:t>
      </w:r>
      <w:r>
        <w:rPr>
          <w:sz w:val="15"/>
        </w:rPr>
        <w:t>enroll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r>
        <w:rPr>
          <w:sz w:val="15"/>
        </w:rPr>
        <w:t>English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math</w:t>
      </w:r>
      <w:r>
        <w:rPr>
          <w:spacing w:val="-3"/>
          <w:sz w:val="15"/>
        </w:rPr>
        <w:t xml:space="preserve"> </w:t>
      </w:r>
      <w:r>
        <w:rPr>
          <w:sz w:val="15"/>
        </w:rPr>
        <w:t>courses</w:t>
      </w:r>
      <w:r>
        <w:rPr>
          <w:spacing w:val="-3"/>
          <w:sz w:val="15"/>
        </w:rPr>
        <w:t xml:space="preserve"> </w:t>
      </w:r>
      <w:r>
        <w:rPr>
          <w:sz w:val="15"/>
        </w:rPr>
        <w:t>each</w:t>
      </w:r>
      <w:r>
        <w:rPr>
          <w:spacing w:val="-2"/>
          <w:sz w:val="15"/>
        </w:rPr>
        <w:t xml:space="preserve"> </w:t>
      </w:r>
      <w:r>
        <w:rPr>
          <w:sz w:val="15"/>
        </w:rPr>
        <w:t>semester</w:t>
      </w:r>
      <w:r>
        <w:rPr>
          <w:spacing w:val="-3"/>
          <w:sz w:val="15"/>
        </w:rPr>
        <w:t xml:space="preserve"> </w:t>
      </w:r>
      <w:r>
        <w:rPr>
          <w:sz w:val="15"/>
        </w:rPr>
        <w:t>until</w:t>
      </w:r>
      <w:r>
        <w:rPr>
          <w:spacing w:val="-3"/>
          <w:sz w:val="15"/>
        </w:rPr>
        <w:t xml:space="preserve"> </w:t>
      </w:r>
      <w:r>
        <w:rPr>
          <w:sz w:val="15"/>
        </w:rPr>
        <w:t>General</w:t>
      </w:r>
      <w:r>
        <w:rPr>
          <w:spacing w:val="-2"/>
          <w:sz w:val="15"/>
        </w:rPr>
        <w:t xml:space="preserve"> </w:t>
      </w:r>
      <w:r>
        <w:rPr>
          <w:sz w:val="15"/>
        </w:rPr>
        <w:t>Education</w:t>
      </w:r>
      <w:r>
        <w:rPr>
          <w:spacing w:val="-2"/>
          <w:sz w:val="15"/>
        </w:rPr>
        <w:t xml:space="preserve"> </w:t>
      </w:r>
      <w:r>
        <w:rPr>
          <w:sz w:val="15"/>
        </w:rPr>
        <w:t>Objectives</w:t>
      </w:r>
      <w:r>
        <w:rPr>
          <w:spacing w:val="-3"/>
          <w:sz w:val="15"/>
        </w:rPr>
        <w:t xml:space="preserve"> </w:t>
      </w:r>
      <w:r>
        <w:rPr>
          <w:sz w:val="15"/>
        </w:rPr>
        <w:t>1</w:t>
      </w:r>
      <w:r>
        <w:rPr>
          <w:spacing w:val="-2"/>
          <w:sz w:val="15"/>
        </w:rPr>
        <w:t xml:space="preserve"> </w:t>
      </w:r>
      <w:r>
        <w:rPr>
          <w:sz w:val="15"/>
        </w:rPr>
        <w:t>(English)</w:t>
      </w:r>
      <w:r>
        <w:rPr>
          <w:spacing w:val="-2"/>
          <w:sz w:val="15"/>
        </w:rPr>
        <w:t xml:space="preserve"> </w:t>
      </w:r>
      <w:r>
        <w:rPr>
          <w:sz w:val="15"/>
        </w:rPr>
        <w:t>&amp;</w:t>
      </w:r>
      <w:r>
        <w:rPr>
          <w:spacing w:val="-3"/>
          <w:sz w:val="15"/>
        </w:rPr>
        <w:t xml:space="preserve"> </w:t>
      </w:r>
      <w:r>
        <w:rPr>
          <w:sz w:val="15"/>
        </w:rPr>
        <w:t>3</w:t>
      </w:r>
      <w:r>
        <w:rPr>
          <w:spacing w:val="-2"/>
          <w:sz w:val="15"/>
        </w:rPr>
        <w:t xml:space="preserve"> </w:t>
      </w:r>
      <w:r>
        <w:rPr>
          <w:sz w:val="15"/>
        </w:rPr>
        <w:t>(Math)</w:t>
      </w:r>
      <w:r>
        <w:rPr>
          <w:spacing w:val="-3"/>
          <w:sz w:val="15"/>
        </w:rPr>
        <w:t xml:space="preserve"> </w:t>
      </w:r>
      <w:r>
        <w:rPr>
          <w:sz w:val="15"/>
        </w:rPr>
        <w:t>have</w:t>
      </w:r>
      <w:r>
        <w:rPr>
          <w:spacing w:val="-3"/>
          <w:sz w:val="15"/>
        </w:rPr>
        <w:t xml:space="preserve"> </w:t>
      </w:r>
      <w:r>
        <w:rPr>
          <w:sz w:val="15"/>
        </w:rPr>
        <w:t>been</w:t>
      </w:r>
      <w:r>
        <w:rPr>
          <w:spacing w:val="-2"/>
          <w:sz w:val="15"/>
        </w:rPr>
        <w:t xml:space="preserve"> </w:t>
      </w:r>
      <w:r>
        <w:rPr>
          <w:sz w:val="15"/>
        </w:rPr>
        <w:t>satisfied.</w:t>
      </w:r>
    </w:p>
    <w:p w14:paraId="42EE2756" w14:textId="77777777" w:rsidR="003D5BAA" w:rsidRDefault="00B93788">
      <w:pPr>
        <w:pStyle w:val="ListParagraph"/>
        <w:numPr>
          <w:ilvl w:val="0"/>
          <w:numId w:val="1"/>
        </w:numPr>
        <w:tabs>
          <w:tab w:val="left" w:pos="298"/>
        </w:tabs>
        <w:ind w:left="151" w:right="2200" w:hanging="1"/>
        <w:rPr>
          <w:sz w:val="15"/>
        </w:rPr>
      </w:pPr>
      <w:r>
        <w:rPr>
          <w:sz w:val="15"/>
        </w:rPr>
        <w:t>Students</w:t>
      </w:r>
      <w:r>
        <w:rPr>
          <w:spacing w:val="-6"/>
          <w:sz w:val="15"/>
        </w:rPr>
        <w:t xml:space="preserve"> </w:t>
      </w:r>
      <w:r>
        <w:rPr>
          <w:sz w:val="15"/>
        </w:rPr>
        <w:t>are</w:t>
      </w:r>
      <w:r>
        <w:rPr>
          <w:spacing w:val="-6"/>
          <w:sz w:val="15"/>
        </w:rPr>
        <w:t xml:space="preserve"> </w:t>
      </w:r>
      <w:r>
        <w:rPr>
          <w:sz w:val="15"/>
        </w:rPr>
        <w:t>advised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6"/>
          <w:sz w:val="15"/>
        </w:rPr>
        <w:t xml:space="preserve"> </w:t>
      </w:r>
      <w:r>
        <w:rPr>
          <w:sz w:val="15"/>
        </w:rPr>
        <w:t>refer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6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course</w:t>
      </w:r>
      <w:r>
        <w:rPr>
          <w:spacing w:val="-6"/>
          <w:sz w:val="15"/>
        </w:rPr>
        <w:t xml:space="preserve"> </w:t>
      </w:r>
      <w:r>
        <w:rPr>
          <w:sz w:val="15"/>
        </w:rPr>
        <w:t>description</w:t>
      </w:r>
      <w:r>
        <w:rPr>
          <w:spacing w:val="-5"/>
          <w:sz w:val="15"/>
        </w:rPr>
        <w:t xml:space="preserve"> </w:t>
      </w:r>
      <w:r>
        <w:rPr>
          <w:sz w:val="15"/>
        </w:rPr>
        <w:t>in</w:t>
      </w:r>
      <w:r>
        <w:rPr>
          <w:spacing w:val="-6"/>
          <w:sz w:val="15"/>
        </w:rPr>
        <w:t xml:space="preserve"> </w:t>
      </w:r>
      <w:r>
        <w:rPr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z w:val="15"/>
        </w:rPr>
        <w:t>current</w:t>
      </w:r>
      <w:r>
        <w:rPr>
          <w:spacing w:val="-7"/>
          <w:sz w:val="15"/>
        </w:rPr>
        <w:t xml:space="preserve"> </w:t>
      </w:r>
      <w:r>
        <w:rPr>
          <w:sz w:val="15"/>
        </w:rPr>
        <w:t>online</w:t>
      </w:r>
      <w:r>
        <w:rPr>
          <w:spacing w:val="-5"/>
          <w:sz w:val="15"/>
        </w:rPr>
        <w:t xml:space="preserve"> </w:t>
      </w:r>
      <w:r>
        <w:rPr>
          <w:sz w:val="15"/>
        </w:rPr>
        <w:t>catalog</w:t>
      </w:r>
      <w:r>
        <w:rPr>
          <w:spacing w:val="23"/>
          <w:sz w:val="15"/>
        </w:rPr>
        <w:t xml:space="preserve"> </w:t>
      </w:r>
      <w:r>
        <w:rPr>
          <w:sz w:val="15"/>
        </w:rPr>
        <w:t>(http://coursecat.isu.edu)</w:t>
      </w:r>
      <w:r>
        <w:rPr>
          <w:spacing w:val="-6"/>
          <w:sz w:val="15"/>
        </w:rPr>
        <w:t xml:space="preserve"> </w:t>
      </w:r>
      <w:r>
        <w:rPr>
          <w:sz w:val="15"/>
        </w:rPr>
        <w:t>for</w:t>
      </w:r>
      <w:r>
        <w:rPr>
          <w:spacing w:val="-6"/>
          <w:sz w:val="15"/>
        </w:rPr>
        <w:t xml:space="preserve"> </w:t>
      </w:r>
      <w:r>
        <w:rPr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z w:val="15"/>
        </w:rPr>
        <w:t>semester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course</w:t>
      </w:r>
      <w:r>
        <w:rPr>
          <w:spacing w:val="-6"/>
          <w:sz w:val="15"/>
        </w:rPr>
        <w:t xml:space="preserve"> </w:t>
      </w:r>
      <w:r>
        <w:rPr>
          <w:sz w:val="15"/>
        </w:rPr>
        <w:t>will be offered (</w:t>
      </w:r>
      <w:proofErr w:type="gramStart"/>
      <w:r>
        <w:rPr>
          <w:sz w:val="15"/>
        </w:rPr>
        <w:t>e.g.</w:t>
      </w:r>
      <w:proofErr w:type="gramEnd"/>
      <w:r>
        <w:rPr>
          <w:sz w:val="15"/>
        </w:rPr>
        <w:t xml:space="preserve"> F = Fall or S =</w:t>
      </w:r>
      <w:r>
        <w:rPr>
          <w:spacing w:val="-10"/>
          <w:sz w:val="15"/>
        </w:rPr>
        <w:t xml:space="preserve"> </w:t>
      </w:r>
      <w:r>
        <w:rPr>
          <w:sz w:val="15"/>
        </w:rPr>
        <w:t>Spring).</w:t>
      </w:r>
    </w:p>
    <w:p w14:paraId="4567D56D" w14:textId="77777777" w:rsidR="003D5BAA" w:rsidRDefault="00B93788">
      <w:pPr>
        <w:pStyle w:val="BodyText"/>
        <w:spacing w:before="3"/>
        <w:ind w:left="151"/>
      </w:pPr>
      <w:r>
        <w:t>**7. Refer to the link below for GE Objective course choices:</w:t>
      </w:r>
    </w:p>
    <w:p w14:paraId="3B737F81" w14:textId="77777777" w:rsidR="003D5BAA" w:rsidRDefault="00B93788">
      <w:pPr>
        <w:spacing w:before="16"/>
        <w:ind w:left="151"/>
        <w:rPr>
          <w:sz w:val="13"/>
        </w:rPr>
      </w:pPr>
      <w:r>
        <w:rPr>
          <w:color w:val="0000FF"/>
          <w:w w:val="105"/>
          <w:sz w:val="13"/>
          <w:u w:val="single" w:color="0000FF"/>
        </w:rPr>
        <w:t>2016‐2017 General Education (Objectives</w:t>
      </w:r>
      <w:r>
        <w:rPr>
          <w:color w:val="0000FF"/>
          <w:w w:val="105"/>
          <w:sz w:val="13"/>
        </w:rPr>
        <w:t>)</w:t>
      </w:r>
    </w:p>
    <w:p w14:paraId="58EF4796" w14:textId="77777777" w:rsidR="003D5BAA" w:rsidRDefault="003D5BAA">
      <w:pPr>
        <w:rPr>
          <w:sz w:val="13"/>
        </w:rPr>
        <w:sectPr w:rsidR="003D5BAA">
          <w:type w:val="continuous"/>
          <w:pgSz w:w="12240" w:h="15840"/>
          <w:pgMar w:top="1140" w:right="1000" w:bottom="280" w:left="240" w:header="720" w:footer="720" w:gutter="0"/>
          <w:cols w:space="720"/>
        </w:sectPr>
      </w:pPr>
    </w:p>
    <w:p w14:paraId="6E9A2985" w14:textId="5AE52251" w:rsidR="003D5BAA" w:rsidRDefault="00B93788">
      <w:pPr>
        <w:tabs>
          <w:tab w:val="left" w:pos="1995"/>
        </w:tabs>
        <w:spacing w:before="47"/>
        <w:ind w:left="528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05120" wp14:editId="5BF93E41">
                <wp:simplePos x="0" y="0"/>
                <wp:positionH relativeFrom="page">
                  <wp:posOffset>461645</wp:posOffset>
                </wp:positionH>
                <wp:positionV relativeFrom="paragraph">
                  <wp:posOffset>199390</wp:posOffset>
                </wp:positionV>
                <wp:extent cx="4227830" cy="660844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660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54"/>
                              <w:gridCol w:w="794"/>
                              <w:gridCol w:w="1402"/>
                            </w:tblGrid>
                            <w:tr w:rsidR="003D5BAA" w14:paraId="1DA524A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454" w:type="dxa"/>
                                  <w:shd w:val="clear" w:color="auto" w:fill="C0C0C0"/>
                                </w:tcPr>
                                <w:p w14:paraId="033D1018" w14:textId="77777777" w:rsidR="003D5BAA" w:rsidRDefault="003D5BAA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89F197F" w14:textId="77777777" w:rsidR="003D5BAA" w:rsidRDefault="00B93788">
                                  <w:pPr>
                                    <w:pStyle w:val="TableParagraph"/>
                                    <w:spacing w:line="240" w:lineRule="auto"/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UNIVERSITY and DEGREE REQUIREMENTS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C0C0C0"/>
                                </w:tcPr>
                                <w:p w14:paraId="6AA2007E" w14:textId="77777777" w:rsidR="003D5BAA" w:rsidRDefault="003D5BAA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3F9CD12" w14:textId="77777777" w:rsidR="003D5BAA" w:rsidRDefault="00B93788">
                                  <w:pPr>
                                    <w:pStyle w:val="TableParagraph"/>
                                    <w:spacing w:line="240" w:lineRule="auto"/>
                                    <w:ind w:right="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13D0994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D5BAA" w14:paraId="1150DCD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637C8CE9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MAJOR REQUIREMENTS TOTAL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C36B55A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9D812AB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4E727AA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6635498C" w14:textId="77777777" w:rsidR="003D5BAA" w:rsidRDefault="003D5BAA">
                                  <w:pPr>
                                    <w:pStyle w:val="TableParagraph"/>
                                    <w:spacing w:before="12" w:line="240" w:lineRule="auto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535C19" w14:textId="77777777" w:rsidR="003D5BAA" w:rsidRDefault="00B93788">
                                  <w:pPr>
                                    <w:pStyle w:val="TableParagraph"/>
                                    <w:spacing w:line="160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GENERAL EDUCATION TOTAL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A00F590" w14:textId="77777777" w:rsidR="003D5BAA" w:rsidRDefault="003D5BAA">
                                  <w:pPr>
                                    <w:pStyle w:val="TableParagraph"/>
                                    <w:spacing w:before="12" w:line="240" w:lineRule="auto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D95DEB" w14:textId="77777777" w:rsidR="003D5BAA" w:rsidRDefault="00B93788">
                                  <w:pPr>
                                    <w:pStyle w:val="TableParagraph"/>
                                    <w:spacing w:line="160" w:lineRule="exact"/>
                                    <w:ind w:right="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AF4DA95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011615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18D7D0CE" w14:textId="77777777" w:rsidR="003D5BAA" w:rsidRDefault="003D5BAA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A721F8A" w14:textId="77777777" w:rsidR="003D5BAA" w:rsidRDefault="00B93788">
                                  <w:pPr>
                                    <w:pStyle w:val="TableParagraph"/>
                                    <w:spacing w:line="160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Additional credits to reach 120 (</w:t>
                                  </w: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 xml:space="preserve"> Minor, electives)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730CD84" w14:textId="77777777" w:rsidR="003D5BAA" w:rsidRDefault="003D5BAA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6493FBC" w14:textId="77777777" w:rsidR="003D5BAA" w:rsidRDefault="00B93788">
                                  <w:pPr>
                                    <w:pStyle w:val="TableParagraph"/>
                                    <w:spacing w:line="160" w:lineRule="exact"/>
                                    <w:ind w:right="6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31ECFA9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0528A239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25D0CD88" w14:textId="77777777" w:rsidR="003D5BAA" w:rsidRDefault="00B93788">
                                  <w:pPr>
                                    <w:pStyle w:val="TableParagraph"/>
                                    <w:spacing w:before="124" w:line="160" w:lineRule="exact"/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Total Credits (must include 36 Upper Division credits)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6699C58" w14:textId="77777777" w:rsidR="003D5BAA" w:rsidRDefault="00B93788">
                                  <w:pPr>
                                    <w:pStyle w:val="TableParagraph"/>
                                    <w:spacing w:before="124" w:line="160" w:lineRule="exact"/>
                                    <w:ind w:right="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120 CR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C9FAFD1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47FAB82D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248" w:type="dxa"/>
                                  <w:gridSpan w:val="2"/>
                                  <w:shd w:val="clear" w:color="auto" w:fill="C0C0C0"/>
                                </w:tcPr>
                                <w:p w14:paraId="02E40827" w14:textId="77777777" w:rsidR="003D5BAA" w:rsidRDefault="00B93788">
                                  <w:pPr>
                                    <w:pStyle w:val="TableParagraph"/>
                                    <w:spacing w:before="122" w:line="162" w:lineRule="exact"/>
                                    <w:ind w:left="796"/>
                                    <w:rPr>
                                      <w:b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5"/>
                                    </w:rPr>
                                    <w:t>Upper Division Credits are those numbered as 3000 or 4000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119706D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861BFC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7878781F" w14:textId="77777777" w:rsidR="003D5BAA" w:rsidRDefault="00B93788">
                                  <w:pPr>
                                    <w:pStyle w:val="TableParagraph"/>
                                    <w:spacing w:before="59" w:line="160" w:lineRule="exact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 xml:space="preserve">MAJOR REQUIREMENTS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73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cr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(14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cr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counted in Gen Ed Req)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0A52BEE" w14:textId="77777777" w:rsidR="003D5BAA" w:rsidRDefault="00B93788">
                                  <w:pPr>
                                    <w:pStyle w:val="TableParagraph"/>
                                    <w:spacing w:before="59" w:line="160" w:lineRule="exact"/>
                                    <w:ind w:right="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5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B932E3E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6685CF4E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5248" w:type="dxa"/>
                                  <w:gridSpan w:val="2"/>
                                </w:tcPr>
                                <w:p w14:paraId="5906815E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CHEM 1111, 1111L General Chemistry I &amp; Lab (5 credits counted in Objective 5)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99DD1C8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183413E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366EC186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CHEM 1112, 1112L General Chemistry II &amp; Lab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02F185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5F84BDD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D6C9A98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5248" w:type="dxa"/>
                                  <w:gridSpan w:val="2"/>
                                </w:tcPr>
                                <w:p w14:paraId="136AA6D7" w14:textId="77777777" w:rsidR="003D5BAA" w:rsidRDefault="00B93788">
                                  <w:pPr>
                                    <w:pStyle w:val="TableParagraph"/>
                                    <w:tabs>
                                      <w:tab w:val="left" w:pos="2684"/>
                                    </w:tabs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MATH 1170</w:t>
                                  </w:r>
                                  <w:r>
                                    <w:rPr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Calculus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I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  <w:t>(4 credits counted in Objective</w:t>
                                  </w:r>
                                  <w:r>
                                    <w:rPr>
                                      <w:spacing w:val="-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8F4C3C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1E8D7DB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4A73C2B6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MATH 1175 Calculus II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601A5F2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84808FD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045339E3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351DC5D4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MATH 2275 Calculus III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23B2DC2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35739DA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4FEA04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07E07D34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MATH 3360 Differential Equations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2FEF29" w14:textId="77777777" w:rsidR="003D5BAA" w:rsidRDefault="00B93788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BF6C55F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8CDF18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2758C587" w14:textId="77777777" w:rsidR="003D5BAA" w:rsidRDefault="00B93788">
                                  <w:pPr>
                                    <w:pStyle w:val="TableParagraph"/>
                                    <w:spacing w:before="9" w:line="240" w:lineRule="auto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Either: MATH 4421 and 4422 Advanced Engineering Math I &amp; II</w:t>
                                  </w:r>
                                </w:p>
                                <w:p w14:paraId="139E82D2" w14:textId="77777777" w:rsidR="003D5BAA" w:rsidRDefault="00B93788">
                                  <w:pPr>
                                    <w:pStyle w:val="TableParagraph"/>
                                    <w:tabs>
                                      <w:tab w:val="left" w:pos="452"/>
                                    </w:tabs>
                                    <w:spacing w:before="26" w:line="141" w:lineRule="exact"/>
                                    <w:ind w:left="1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or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PHYS 4461 and 4462 Intro to Mathematical Physics I &amp;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30D5D4C" w14:textId="77777777" w:rsidR="003D5BAA" w:rsidRDefault="003D5BAA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2C1107C" w14:textId="77777777" w:rsidR="003D5BAA" w:rsidRDefault="00B93788">
                                  <w:pPr>
                                    <w:pStyle w:val="TableParagraph"/>
                                    <w:spacing w:before="1" w:line="160" w:lineRule="exact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3A26A1E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43C2D0D3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5248" w:type="dxa"/>
                                  <w:gridSpan w:val="2"/>
                                </w:tcPr>
                                <w:p w14:paraId="4FB72F17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2211, 2213 Engineering Physics I &amp; Lab (5 credits counted in Objective 5)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19672E7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4A858AB0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23D1FE61" w14:textId="77777777" w:rsidR="003D5BAA" w:rsidRDefault="00B93788">
                                  <w:pPr>
                                    <w:pStyle w:val="TableParagraph"/>
                                    <w:spacing w:before="7" w:line="160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2212, 2214 Engineering Physics II &amp; Lab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A188CE7" w14:textId="77777777" w:rsidR="003D5BAA" w:rsidRDefault="00B93788">
                                  <w:pPr>
                                    <w:pStyle w:val="TableParagraph"/>
                                    <w:spacing w:before="7" w:line="160" w:lineRule="exact"/>
                                    <w:ind w:right="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AE26691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2859F82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00265CC1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3301 Modern Physics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AC11148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BC0E7B3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E556CB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0B452422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3313 Intermediate Laboratory 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687E106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5D0979E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1CA8B508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6E38FDB9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4403 Advanced Modern Physics 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6AA077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49AAB40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5209F36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0F35B446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4404 Advanced Modern Physics II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A519608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top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6F57803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D5BAA" w14:paraId="79865537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62CB172C" w14:textId="77777777" w:rsidR="003D5BAA" w:rsidRDefault="00B93788">
                                  <w:pPr>
                                    <w:pStyle w:val="TableParagraph"/>
                                    <w:spacing w:before="9" w:line="141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PHYS 4414 Electronic Instrumentation &amp; Measurement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444D6A4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EB1B61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147A36F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31801E49" w14:textId="77777777" w:rsidR="003D5BAA" w:rsidRDefault="00B93788">
                                  <w:pPr>
                                    <w:pStyle w:val="TableParagraph"/>
                                    <w:spacing w:before="9" w:line="141" w:lineRule="exact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PHYS 4415 Statistical Physics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16A160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E39A4F5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07EAE258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2F9BE4D8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4421 Electricity and Magnetism 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AA70C03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58484E3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5CDB6B57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58F9F055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4422 Electricity and Magnetism II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85C6B9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255284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6F0F03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68B1DD31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4483 Theoretical Mechanics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A7F92EC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B340D59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362744D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143C4281" w14:textId="77777777" w:rsidR="003D5BAA" w:rsidRDefault="00B93788">
                                  <w:pPr>
                                    <w:pStyle w:val="TableParagraph"/>
                                    <w:spacing w:line="147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PHYS 4492 Colloquium in Physics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6CFFE24" w14:textId="77777777" w:rsidR="003D5BAA" w:rsidRDefault="00B93788">
                                  <w:pPr>
                                    <w:pStyle w:val="TableParagraph"/>
                                    <w:spacing w:line="147" w:lineRule="exact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4559C85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56B2EA3E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2314B3F2" w14:textId="77777777" w:rsidR="003D5BAA" w:rsidRDefault="00B93788">
                                  <w:pPr>
                                    <w:pStyle w:val="TableParagraph"/>
                                    <w:spacing w:line="157" w:lineRule="exact"/>
                                    <w:ind w:left="23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5"/>
                                    </w:rPr>
                                    <w:t>Plus</w:t>
                                  </w:r>
                                  <w:proofErr w:type="gramEnd"/>
                                  <w:r>
                                    <w:rPr>
                                      <w:sz w:val="15"/>
                                    </w:rPr>
                                    <w:t xml:space="preserve"> additional 4000 level PHYS credits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C481C0F" w14:textId="77777777" w:rsidR="003D5BAA" w:rsidRDefault="00B93788">
                                  <w:pPr>
                                    <w:pStyle w:val="TableParagraph"/>
                                    <w:spacing w:line="157" w:lineRule="exact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6960CA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08DB0BE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28D12398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A4F343D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B9406F0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82B07E0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</w:tcPr>
                                <w:p w14:paraId="5664EAF8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8971990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7BC919D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2F730581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4454" w:type="dxa"/>
                                  <w:shd w:val="clear" w:color="auto" w:fill="FFCC65"/>
                                </w:tcPr>
                                <w:p w14:paraId="25DA2665" w14:textId="77777777" w:rsidR="003D5BAA" w:rsidRDefault="00B93788">
                                  <w:pPr>
                                    <w:pStyle w:val="TableParagraph"/>
                                    <w:spacing w:line="205" w:lineRule="exact"/>
                                    <w:ind w:left="608" w:right="59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2016‐2017 GENERAL EDUCATION OBJECTIVES</w:t>
                                  </w:r>
                                </w:p>
                                <w:p w14:paraId="3CFFBAA5" w14:textId="77777777" w:rsidR="003D5BAA" w:rsidRDefault="00B93788">
                                  <w:pPr>
                                    <w:pStyle w:val="TableParagraph"/>
                                    <w:spacing w:before="6" w:line="160" w:lineRule="exact"/>
                                    <w:ind w:left="608" w:right="57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Satisfy Objectives 1, 2, 3, 4, 5, 6, (7 or 8) and 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CC65"/>
                                </w:tcPr>
                                <w:p w14:paraId="39A8307F" w14:textId="77777777" w:rsidR="003D5BAA" w:rsidRDefault="003D5BAA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45948D7" w14:textId="77777777" w:rsidR="003D5BAA" w:rsidRDefault="00B93788">
                                  <w:pPr>
                                    <w:pStyle w:val="TableParagraph"/>
                                    <w:spacing w:line="160" w:lineRule="exact"/>
                                    <w:ind w:right="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04C0544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5571E705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D9D9D9"/>
                                </w:tcPr>
                                <w:p w14:paraId="6AA6ECD1" w14:textId="77777777" w:rsidR="003D5BAA" w:rsidRDefault="00B93788">
                                  <w:pPr>
                                    <w:pStyle w:val="TableParagraph"/>
                                    <w:tabs>
                                      <w:tab w:val="left" w:pos="2166"/>
                                    </w:tabs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Written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English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ab/>
                                    <w:t>ENGL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D9D9D9"/>
                                </w:tcPr>
                                <w:p w14:paraId="20D80EA8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BB6F8C2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6D1D7A9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D9D9D9"/>
                                </w:tcPr>
                                <w:p w14:paraId="0DB87BAB" w14:textId="77777777" w:rsidR="003D5BAA" w:rsidRDefault="00B93788">
                                  <w:pPr>
                                    <w:pStyle w:val="TableParagraph"/>
                                    <w:tabs>
                                      <w:tab w:val="left" w:pos="2166"/>
                                    </w:tabs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Written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English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ab/>
                                    <w:t>ENGL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1102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D9D9D9"/>
                                </w:tcPr>
                                <w:p w14:paraId="796D0238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FB19E6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E4AAFC8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D9D9D9"/>
                                </w:tcPr>
                                <w:p w14:paraId="1EF61F73" w14:textId="77777777" w:rsidR="003D5BAA" w:rsidRDefault="00B93788">
                                  <w:pPr>
                                    <w:pStyle w:val="TableParagraph"/>
                                    <w:tabs>
                                      <w:tab w:val="left" w:pos="2140"/>
                                    </w:tabs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Spoken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English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ab/>
                                    <w:t>COMM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D9D9D9"/>
                                </w:tcPr>
                                <w:p w14:paraId="632131A7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B7ABA53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6204BF5B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D9D9D9"/>
                                </w:tcPr>
                                <w:p w14:paraId="12467D40" w14:textId="77777777" w:rsidR="003D5BAA" w:rsidRDefault="00B93788">
                                  <w:pPr>
                                    <w:pStyle w:val="TableParagraph"/>
                                    <w:tabs>
                                      <w:tab w:val="left" w:pos="2130"/>
                                    </w:tabs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Mathematics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ab/>
                                    <w:t>MATH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1170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D9D9D9"/>
                                </w:tcPr>
                                <w:p w14:paraId="353FC1D0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FB1FED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ED712AF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5248" w:type="dxa"/>
                                  <w:gridSpan w:val="2"/>
                                  <w:shd w:val="clear" w:color="auto" w:fill="E6B8B7"/>
                                </w:tcPr>
                                <w:p w14:paraId="6B2DF45A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 xml:space="preserve">4. Humanities, Fine Arts, Foreign Language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(Two Courses; two categories)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D0408EB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28055B07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E6B8B7"/>
                                </w:tcPr>
                                <w:p w14:paraId="1BF4B252" w14:textId="77777777" w:rsidR="003D5BAA" w:rsidRDefault="00B93788">
                                  <w:pPr>
                                    <w:pStyle w:val="TableParagraph"/>
                                    <w:ind w:left="1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Fine Arts (recommended)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E6B8B7"/>
                                </w:tcPr>
                                <w:p w14:paraId="1569B940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F48E57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14D6A2D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E6B8B7"/>
                                </w:tcPr>
                                <w:p w14:paraId="7081D097" w14:textId="77777777" w:rsidR="003D5BAA" w:rsidRDefault="00B93788">
                                  <w:pPr>
                                    <w:pStyle w:val="TableParagraph"/>
                                    <w:ind w:left="1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Philosophy (recommended)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E6B8B7"/>
                                </w:tcPr>
                                <w:p w14:paraId="3F2C21C6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B187895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63A8261B" w14:textId="77777777">
                              <w:trPr>
                                <w:trHeight w:val="152"/>
                              </w:trPr>
                              <w:tc>
                                <w:tcPr>
                                  <w:tcW w:w="4454" w:type="dxa"/>
                                  <w:shd w:val="clear" w:color="auto" w:fill="92D04F"/>
                                </w:tcPr>
                                <w:p w14:paraId="0931696C" w14:textId="77777777" w:rsidR="003D5BAA" w:rsidRDefault="00B93788">
                                  <w:pPr>
                                    <w:pStyle w:val="TableParagraph"/>
                                    <w:spacing w:line="133" w:lineRule="exact"/>
                                    <w:ind w:left="2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 xml:space="preserve">5. Natural Sciences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3"/>
                                    </w:rPr>
                                    <w:t>(Two lectures, one lab; two different course prefixes)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92D04F"/>
                                </w:tcPr>
                                <w:p w14:paraId="47A615DF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A1EA59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92D8635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92D04F"/>
                                </w:tcPr>
                                <w:p w14:paraId="44CAC87A" w14:textId="77777777" w:rsidR="003D5BAA" w:rsidRDefault="00B93788">
                                  <w:pPr>
                                    <w:pStyle w:val="TableParagraph"/>
                                    <w:spacing w:before="9" w:line="141" w:lineRule="exact"/>
                                    <w:ind w:left="1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PHYS 2211 &amp; 2213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92D04F"/>
                                </w:tcPr>
                                <w:p w14:paraId="3279D506" w14:textId="77777777" w:rsidR="003D5BAA" w:rsidRDefault="00B93788">
                                  <w:pPr>
                                    <w:pStyle w:val="TableParagraph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EE25D1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664D568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4454" w:type="dxa"/>
                                  <w:shd w:val="clear" w:color="auto" w:fill="92D04F"/>
                                </w:tcPr>
                                <w:p w14:paraId="6282A3CD" w14:textId="77777777" w:rsidR="003D5BAA" w:rsidRDefault="00B93788">
                                  <w:pPr>
                                    <w:pStyle w:val="TableParagraph"/>
                                    <w:spacing w:before="16" w:line="160" w:lineRule="exact"/>
                                    <w:ind w:left="1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Chem 1111 and 1111L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92D04F"/>
                                </w:tcPr>
                                <w:p w14:paraId="48D2D5C0" w14:textId="77777777" w:rsidR="003D5BAA" w:rsidRDefault="00B93788">
                                  <w:pPr>
                                    <w:pStyle w:val="TableParagraph"/>
                                    <w:spacing w:before="16" w:line="160" w:lineRule="exact"/>
                                    <w:ind w:right="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B5EFE44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1FE4AB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F8A45D"/>
                                </w:tcPr>
                                <w:p w14:paraId="3FFDABD2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 xml:space="preserve">6. Behavioral and Social Science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(Two Courses; two different prefixes)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8A45D"/>
                                </w:tcPr>
                                <w:p w14:paraId="01B58045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B06768A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677EB1EA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F8A45D"/>
                                </w:tcPr>
                                <w:p w14:paraId="03849936" w14:textId="77777777" w:rsidR="003D5BAA" w:rsidRDefault="00B93788">
                                  <w:pPr>
                                    <w:pStyle w:val="TableParagraph"/>
                                    <w:ind w:left="1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Economics (recommended)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8A45D"/>
                                </w:tcPr>
                                <w:p w14:paraId="10F65A7A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5F9B417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F59B601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F8A45D"/>
                                </w:tcPr>
                                <w:p w14:paraId="027C5CDE" w14:textId="77777777" w:rsidR="003D5BAA" w:rsidRDefault="00B93788">
                                  <w:pPr>
                                    <w:pStyle w:val="TableParagraph"/>
                                    <w:ind w:left="19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History (recommended)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8A45D"/>
                                </w:tcPr>
                                <w:p w14:paraId="7803519D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5EF13E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DA0C6FD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5248" w:type="dxa"/>
                                  <w:gridSpan w:val="2"/>
                                  <w:shd w:val="clear" w:color="auto" w:fill="FFFF00"/>
                                </w:tcPr>
                                <w:p w14:paraId="2FA84671" w14:textId="77777777" w:rsidR="003D5BAA" w:rsidRDefault="00B93788">
                                  <w:pPr>
                                    <w:pStyle w:val="TableParagraph"/>
                                    <w:ind w:left="777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One Course from EITHER Objective 7 OR 8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A31D1D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3B534E45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FFFF00"/>
                                </w:tcPr>
                                <w:p w14:paraId="5BFEAF80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7. Critical Thinking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Merge w:val="restart"/>
                                  <w:shd w:val="clear" w:color="auto" w:fill="FFFF00"/>
                                </w:tcPr>
                                <w:p w14:paraId="549FA84D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0873E8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52D8BE7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FFFF00"/>
                                </w:tcPr>
                                <w:p w14:paraId="05EE6F62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8. Information Literacy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 w14:paraId="2733AC90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6FDF5E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7CE8BC94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99CCFF"/>
                                </w:tcPr>
                                <w:p w14:paraId="600FA03D" w14:textId="77777777" w:rsidR="003D5BAA" w:rsidRDefault="00B93788"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 xml:space="preserve">9. Cultural Diversity </w:t>
                                  </w:r>
                                  <w:r>
                                    <w:rPr>
                                      <w:b/>
                                      <w:sz w:val="13"/>
                                    </w:rPr>
                                    <w:t>(One Course)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99CCFF"/>
                                </w:tcPr>
                                <w:p w14:paraId="5283292A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CF0468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6A5B3726" w14:textId="77777777">
                              <w:trPr>
                                <w:trHeight w:val="169"/>
                              </w:trPr>
                              <w:tc>
                                <w:tcPr>
                                  <w:tcW w:w="4454" w:type="dxa"/>
                                  <w:shd w:val="clear" w:color="auto" w:fill="99CCFF"/>
                                </w:tcPr>
                                <w:p w14:paraId="07977FD1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99CCFF"/>
                                </w:tcPr>
                                <w:p w14:paraId="5A0F26C0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4E8BF0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D5BAA" w14:paraId="45DC26E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454" w:type="dxa"/>
                                  <w:shd w:val="clear" w:color="auto" w:fill="FFCC65"/>
                                </w:tcPr>
                                <w:p w14:paraId="485F9927" w14:textId="77777777" w:rsidR="003D5BAA" w:rsidRDefault="00B93788">
                                  <w:pPr>
                                    <w:pStyle w:val="TableParagraph"/>
                                    <w:spacing w:before="64" w:line="141" w:lineRule="exact"/>
                                    <w:ind w:left="23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105"/>
                                      <w:sz w:val="13"/>
                                    </w:rPr>
                                    <w:t>Additional coursework from any Objectives area to reach 36 credits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CC65"/>
                                </w:tcPr>
                                <w:p w14:paraId="168339AC" w14:textId="77777777" w:rsidR="003D5BAA" w:rsidRDefault="003D5BAA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348406B" w14:textId="77777777" w:rsidR="003D5BAA" w:rsidRDefault="003D5B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CD6A8C" w14:textId="77777777" w:rsidR="003D5BAA" w:rsidRDefault="003D5BA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5120" id="Text Box 2" o:spid="_x0000_s1028" type="#_x0000_t202" alt="&quot;&quot;" style="position:absolute;left:0;text-align:left;margin-left:36.35pt;margin-top:15.7pt;width:332.9pt;height:5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54"/>
                        <w:gridCol w:w="794"/>
                        <w:gridCol w:w="1402"/>
                      </w:tblGrid>
                      <w:tr w:rsidR="003D5BAA" w14:paraId="1DA524AC" w14:textId="77777777">
                        <w:trPr>
                          <w:trHeight w:val="373"/>
                        </w:trPr>
                        <w:tc>
                          <w:tcPr>
                            <w:tcW w:w="4454" w:type="dxa"/>
                            <w:shd w:val="clear" w:color="auto" w:fill="C0C0C0"/>
                          </w:tcPr>
                          <w:p w14:paraId="033D1018" w14:textId="77777777" w:rsidR="003D5BAA" w:rsidRDefault="003D5BAA">
                            <w:pPr>
                              <w:pStyle w:val="TableParagraph"/>
                              <w:spacing w:before="6" w:line="240" w:lineRule="auto"/>
                              <w:rPr>
                                <w:sz w:val="13"/>
                              </w:rPr>
                            </w:pPr>
                          </w:p>
                          <w:p w14:paraId="589F197F" w14:textId="77777777" w:rsidR="003D5BAA" w:rsidRDefault="00B93788">
                            <w:pPr>
                              <w:pStyle w:val="TableParagraph"/>
                              <w:spacing w:line="240" w:lineRule="auto"/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UNIVERSITY and DEGREE REQUIREMENTS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C0C0C0"/>
                          </w:tcPr>
                          <w:p w14:paraId="6AA2007E" w14:textId="77777777" w:rsidR="003D5BAA" w:rsidRDefault="003D5BAA">
                            <w:pPr>
                              <w:pStyle w:val="TableParagraph"/>
                              <w:spacing w:before="6" w:line="240" w:lineRule="auto"/>
                              <w:rPr>
                                <w:sz w:val="13"/>
                              </w:rPr>
                            </w:pPr>
                          </w:p>
                          <w:p w14:paraId="63F9CD12" w14:textId="77777777" w:rsidR="003D5BAA" w:rsidRDefault="00B93788">
                            <w:pPr>
                              <w:pStyle w:val="TableParagraph"/>
                              <w:spacing w:line="240" w:lineRule="auto"/>
                              <w:ind w:right="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13D0994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D5BAA" w14:paraId="1150DCDA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637C8CE9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MAJOR REQUIREMENTS TOTAL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C36B55A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9D812AB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4E727AA4" w14:textId="77777777">
                        <w:trPr>
                          <w:trHeight w:val="313"/>
                        </w:trPr>
                        <w:tc>
                          <w:tcPr>
                            <w:tcW w:w="4454" w:type="dxa"/>
                          </w:tcPr>
                          <w:p w14:paraId="6635498C" w14:textId="77777777" w:rsidR="003D5BAA" w:rsidRDefault="003D5BAA">
                            <w:pPr>
                              <w:pStyle w:val="TableParagraph"/>
                              <w:spacing w:before="12" w:line="240" w:lineRule="auto"/>
                              <w:rPr>
                                <w:sz w:val="10"/>
                              </w:rPr>
                            </w:pPr>
                          </w:p>
                          <w:p w14:paraId="25535C19" w14:textId="77777777" w:rsidR="003D5BAA" w:rsidRDefault="00B93788">
                            <w:pPr>
                              <w:pStyle w:val="TableParagraph"/>
                              <w:spacing w:line="160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GENERAL EDUCATION TOTAL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A00F590" w14:textId="77777777" w:rsidR="003D5BAA" w:rsidRDefault="003D5BAA">
                            <w:pPr>
                              <w:pStyle w:val="TableParagraph"/>
                              <w:spacing w:before="12" w:line="240" w:lineRule="auto"/>
                              <w:rPr>
                                <w:sz w:val="10"/>
                              </w:rPr>
                            </w:pPr>
                          </w:p>
                          <w:p w14:paraId="61D95DEB" w14:textId="77777777" w:rsidR="003D5BAA" w:rsidRDefault="00B93788">
                            <w:pPr>
                              <w:pStyle w:val="TableParagraph"/>
                              <w:spacing w:line="160" w:lineRule="exact"/>
                              <w:ind w:right="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AF4DA95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011615C" w14:textId="77777777">
                        <w:trPr>
                          <w:trHeight w:val="330"/>
                        </w:trPr>
                        <w:tc>
                          <w:tcPr>
                            <w:tcW w:w="4454" w:type="dxa"/>
                          </w:tcPr>
                          <w:p w14:paraId="18D7D0CE" w14:textId="77777777" w:rsidR="003D5BAA" w:rsidRDefault="003D5BAA">
                            <w:pPr>
                              <w:pStyle w:val="TableParagraph"/>
                              <w:spacing w:before="4" w:line="240" w:lineRule="auto"/>
                              <w:rPr>
                                <w:sz w:val="12"/>
                              </w:rPr>
                            </w:pPr>
                          </w:p>
                          <w:p w14:paraId="2A721F8A" w14:textId="77777777" w:rsidR="003D5BAA" w:rsidRDefault="00B93788">
                            <w:pPr>
                              <w:pStyle w:val="TableParagraph"/>
                              <w:spacing w:line="160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Additional credits to reach 120 (</w:t>
                            </w:r>
                            <w:proofErr w:type="gramStart"/>
                            <w:r>
                              <w:rPr>
                                <w:sz w:val="15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 xml:space="preserve"> Minor, electives)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730CD84" w14:textId="77777777" w:rsidR="003D5BAA" w:rsidRDefault="003D5BAA">
                            <w:pPr>
                              <w:pStyle w:val="TableParagraph"/>
                              <w:spacing w:before="4" w:line="240" w:lineRule="auto"/>
                              <w:rPr>
                                <w:sz w:val="12"/>
                              </w:rPr>
                            </w:pPr>
                          </w:p>
                          <w:p w14:paraId="26493FBC" w14:textId="77777777" w:rsidR="003D5BAA" w:rsidRDefault="00B93788">
                            <w:pPr>
                              <w:pStyle w:val="TableParagraph"/>
                              <w:spacing w:line="160" w:lineRule="exact"/>
                              <w:ind w:right="6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5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31ECFA9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0528A239" w14:textId="77777777">
                        <w:trPr>
                          <w:trHeight w:val="304"/>
                        </w:trPr>
                        <w:tc>
                          <w:tcPr>
                            <w:tcW w:w="4454" w:type="dxa"/>
                          </w:tcPr>
                          <w:p w14:paraId="25D0CD88" w14:textId="77777777" w:rsidR="003D5BAA" w:rsidRDefault="00B93788">
                            <w:pPr>
                              <w:pStyle w:val="TableParagraph"/>
                              <w:spacing w:before="124" w:line="160" w:lineRule="exact"/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Total Credits (must include 36 Upper Division credits)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6699C58" w14:textId="77777777" w:rsidR="003D5BAA" w:rsidRDefault="00B93788">
                            <w:pPr>
                              <w:pStyle w:val="TableParagraph"/>
                              <w:spacing w:before="124" w:line="160" w:lineRule="exact"/>
                              <w:ind w:right="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120 CR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2C9FAFD1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47FAB82D" w14:textId="77777777">
                        <w:trPr>
                          <w:trHeight w:val="304"/>
                        </w:trPr>
                        <w:tc>
                          <w:tcPr>
                            <w:tcW w:w="5248" w:type="dxa"/>
                            <w:gridSpan w:val="2"/>
                            <w:shd w:val="clear" w:color="auto" w:fill="C0C0C0"/>
                          </w:tcPr>
                          <w:p w14:paraId="02E40827" w14:textId="77777777" w:rsidR="003D5BAA" w:rsidRDefault="00B93788">
                            <w:pPr>
                              <w:pStyle w:val="TableParagraph"/>
                              <w:spacing w:before="122" w:line="162" w:lineRule="exact"/>
                              <w:ind w:left="796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sz w:val="15"/>
                              </w:rPr>
                              <w:t>Upper Division Credits are those numbered as 3000 or 4000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119706D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861BFC3" w14:textId="77777777">
                        <w:trPr>
                          <w:trHeight w:val="239"/>
                        </w:trPr>
                        <w:tc>
                          <w:tcPr>
                            <w:tcW w:w="4454" w:type="dxa"/>
                          </w:tcPr>
                          <w:p w14:paraId="7878781F" w14:textId="77777777" w:rsidR="003D5BAA" w:rsidRDefault="00B93788">
                            <w:pPr>
                              <w:pStyle w:val="TableParagraph"/>
                              <w:spacing w:before="59" w:line="160" w:lineRule="exact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 xml:space="preserve">MAJOR REQUIREMENTS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73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cr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(14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cr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counted in Gen Ed Req)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0A52BEE" w14:textId="77777777" w:rsidR="003D5BAA" w:rsidRDefault="00B93788">
                            <w:pPr>
                              <w:pStyle w:val="TableParagraph"/>
                              <w:spacing w:before="59" w:line="160" w:lineRule="exact"/>
                              <w:ind w:right="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5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B932E3E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6685CF4E" w14:textId="77777777">
                        <w:trPr>
                          <w:trHeight w:val="169"/>
                        </w:trPr>
                        <w:tc>
                          <w:tcPr>
                            <w:tcW w:w="5248" w:type="dxa"/>
                            <w:gridSpan w:val="2"/>
                          </w:tcPr>
                          <w:p w14:paraId="5906815E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CHEM 1111, 1111L General Chemistry I &amp; Lab (5 credits counted in Objective 5)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99DD1C8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183413E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366EC186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CHEM 1112, 1112L General Chemistry II &amp; Lab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202F185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5F84BDD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D6C9A98" w14:textId="77777777">
                        <w:trPr>
                          <w:trHeight w:val="169"/>
                        </w:trPr>
                        <w:tc>
                          <w:tcPr>
                            <w:tcW w:w="5248" w:type="dxa"/>
                            <w:gridSpan w:val="2"/>
                          </w:tcPr>
                          <w:p w14:paraId="136AA6D7" w14:textId="77777777" w:rsidR="003D5BAA" w:rsidRDefault="00B93788">
                            <w:pPr>
                              <w:pStyle w:val="TableParagraph"/>
                              <w:tabs>
                                <w:tab w:val="left" w:pos="2684"/>
                              </w:tabs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MATH 1170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Calculus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</w:t>
                            </w:r>
                            <w:r>
                              <w:rPr>
                                <w:sz w:val="15"/>
                              </w:rPr>
                              <w:tab/>
                              <w:t>(4 credits counted in Objective</w:t>
                            </w:r>
                            <w:r>
                              <w:rPr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7D8F4C3C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1E8D7DBF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4A73C2B6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MATH 1175 Calculus II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601A5F2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84808FD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045339E3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351DC5D4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MATH 2275 Calculus III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23B2DC2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435739DA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4FEA04F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07E07D34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MATH 3360 Differential Equations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A2FEF29" w14:textId="77777777" w:rsidR="003D5BAA" w:rsidRDefault="00B93788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2BF6C55F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8CDF184" w14:textId="77777777">
                        <w:trPr>
                          <w:trHeight w:val="354"/>
                        </w:trPr>
                        <w:tc>
                          <w:tcPr>
                            <w:tcW w:w="4454" w:type="dxa"/>
                          </w:tcPr>
                          <w:p w14:paraId="2758C587" w14:textId="77777777" w:rsidR="003D5BAA" w:rsidRDefault="00B93788">
                            <w:pPr>
                              <w:pStyle w:val="TableParagraph"/>
                              <w:spacing w:before="9" w:line="240" w:lineRule="auto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Either: MATH 4421 and 4422 Advanced Engineering Math I &amp; II</w:t>
                            </w:r>
                          </w:p>
                          <w:p w14:paraId="139E82D2" w14:textId="77777777" w:rsidR="003D5BAA" w:rsidRDefault="00B93788">
                            <w:pPr>
                              <w:pStyle w:val="TableParagraph"/>
                              <w:tabs>
                                <w:tab w:val="left" w:pos="452"/>
                              </w:tabs>
                              <w:spacing w:before="26" w:line="141" w:lineRule="exact"/>
                              <w:ind w:left="11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PHYS 4461 and 4462 Intro to Mathematical Physics I &amp;</w:t>
                            </w:r>
                            <w:r>
                              <w:rPr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30D5D4C" w14:textId="77777777" w:rsidR="003D5BAA" w:rsidRDefault="003D5BAA">
                            <w:pPr>
                              <w:pStyle w:val="TableParagraph"/>
                              <w:spacing w:before="3" w:line="240" w:lineRule="auto"/>
                              <w:rPr>
                                <w:sz w:val="14"/>
                              </w:rPr>
                            </w:pPr>
                          </w:p>
                          <w:p w14:paraId="72C1107C" w14:textId="77777777" w:rsidR="003D5BAA" w:rsidRDefault="00B93788">
                            <w:pPr>
                              <w:pStyle w:val="TableParagraph"/>
                              <w:spacing w:before="1" w:line="160" w:lineRule="exact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73A26A1E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43C2D0D3" w14:textId="77777777">
                        <w:trPr>
                          <w:trHeight w:val="169"/>
                        </w:trPr>
                        <w:tc>
                          <w:tcPr>
                            <w:tcW w:w="5248" w:type="dxa"/>
                            <w:gridSpan w:val="2"/>
                          </w:tcPr>
                          <w:p w14:paraId="4FB72F17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2211, 2213 Engineering Physics I &amp; Lab (5 credits counted in Objective 5)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419672E7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4A858AB0" w14:textId="77777777">
                        <w:trPr>
                          <w:trHeight w:val="186"/>
                        </w:trPr>
                        <w:tc>
                          <w:tcPr>
                            <w:tcW w:w="4454" w:type="dxa"/>
                          </w:tcPr>
                          <w:p w14:paraId="23D1FE61" w14:textId="77777777" w:rsidR="003D5BAA" w:rsidRDefault="00B93788">
                            <w:pPr>
                              <w:pStyle w:val="TableParagraph"/>
                              <w:spacing w:before="7" w:line="160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2212, 2214 Engineering Physics II &amp; Lab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A188CE7" w14:textId="77777777" w:rsidR="003D5BAA" w:rsidRDefault="00B93788">
                            <w:pPr>
                              <w:pStyle w:val="TableParagraph"/>
                              <w:spacing w:before="7" w:line="160" w:lineRule="exact"/>
                              <w:ind w:right="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2AE26691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2859F82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00265CC1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3301 Modern Physics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AC11148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BC0E7B3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E556CBA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0B452422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3313 Intermediate Laboratory 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687E106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5D0979E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1CA8B508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6E38FDB9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4403 Advanced Modern Physics 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6AA077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49AAB40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5209F364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0F35B446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4404 Advanced Modern Physics II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A519608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top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46F57803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D5BAA" w14:paraId="79865537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62CB172C" w14:textId="77777777" w:rsidR="003D5BAA" w:rsidRDefault="00B93788">
                            <w:pPr>
                              <w:pStyle w:val="TableParagraph"/>
                              <w:spacing w:before="9" w:line="141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PHYS 4414 Electronic Instrumentation &amp; Measurement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444D6A4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FEB1B61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147A36FB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31801E49" w14:textId="77777777" w:rsidR="003D5BAA" w:rsidRDefault="00B93788">
                            <w:pPr>
                              <w:pStyle w:val="TableParagraph"/>
                              <w:spacing w:before="9" w:line="141" w:lineRule="exact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PHYS 4415 Statistical Physics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16A160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E39A4F5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07EAE258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2F9BE4D8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4421 Electricity and Magnetism 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AA70C03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58484E3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5CDB6B57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58F9F055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4422 Electricity and Magnetism II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785C6B9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255284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6F0F036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68B1DD31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4483 Theoretical Mechanics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A7F92EC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B340D59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362744D" w14:textId="77777777">
                        <w:trPr>
                          <w:trHeight w:val="167"/>
                        </w:trPr>
                        <w:tc>
                          <w:tcPr>
                            <w:tcW w:w="4454" w:type="dxa"/>
                          </w:tcPr>
                          <w:p w14:paraId="143C4281" w14:textId="77777777" w:rsidR="003D5BAA" w:rsidRDefault="00B93788">
                            <w:pPr>
                              <w:pStyle w:val="TableParagraph"/>
                              <w:spacing w:line="147" w:lineRule="exact"/>
                              <w:ind w:left="2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PHYS 4492 Colloquium in Physics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6CFFE24" w14:textId="77777777" w:rsidR="003D5BAA" w:rsidRDefault="00B93788">
                            <w:pPr>
                              <w:pStyle w:val="TableParagraph"/>
                              <w:spacing w:line="147" w:lineRule="exact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4559C85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56B2EA3E" w14:textId="77777777">
                        <w:trPr>
                          <w:trHeight w:val="177"/>
                        </w:trPr>
                        <w:tc>
                          <w:tcPr>
                            <w:tcW w:w="4454" w:type="dxa"/>
                          </w:tcPr>
                          <w:p w14:paraId="2314B3F2" w14:textId="77777777" w:rsidR="003D5BAA" w:rsidRDefault="00B93788">
                            <w:pPr>
                              <w:pStyle w:val="TableParagraph"/>
                              <w:spacing w:line="157" w:lineRule="exact"/>
                              <w:ind w:left="23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sz w:val="15"/>
                              </w:rPr>
                              <w:t xml:space="preserve"> additional 4000 level PHYS credits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C481C0F" w14:textId="77777777" w:rsidR="003D5BAA" w:rsidRDefault="00B93788">
                            <w:pPr>
                              <w:pStyle w:val="TableParagraph"/>
                              <w:spacing w:line="157" w:lineRule="exact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6960CA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08DB0BEB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28D12398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A4F343D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B9406F0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82B07E0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</w:tcPr>
                          <w:p w14:paraId="5664EAF8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 w14:paraId="78971990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7BC919D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2F730581" w14:textId="77777777">
                        <w:trPr>
                          <w:trHeight w:val="390"/>
                        </w:trPr>
                        <w:tc>
                          <w:tcPr>
                            <w:tcW w:w="4454" w:type="dxa"/>
                            <w:shd w:val="clear" w:color="auto" w:fill="FFCC65"/>
                          </w:tcPr>
                          <w:p w14:paraId="25DA2665" w14:textId="77777777" w:rsidR="003D5BAA" w:rsidRDefault="00B93788">
                            <w:pPr>
                              <w:pStyle w:val="TableParagraph"/>
                              <w:spacing w:line="205" w:lineRule="exact"/>
                              <w:ind w:left="608" w:right="59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2016‐2017 GENERAL EDUCATION OBJECTIVES</w:t>
                            </w:r>
                          </w:p>
                          <w:p w14:paraId="3CFFBAA5" w14:textId="77777777" w:rsidR="003D5BAA" w:rsidRDefault="00B93788">
                            <w:pPr>
                              <w:pStyle w:val="TableParagraph"/>
                              <w:spacing w:before="6" w:line="160" w:lineRule="exact"/>
                              <w:ind w:left="608" w:right="57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Satisfy Objectives 1, 2, 3, 4, 5, 6, (7 or 8) and 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CC65"/>
                          </w:tcPr>
                          <w:p w14:paraId="39A8307F" w14:textId="77777777" w:rsidR="003D5BAA" w:rsidRDefault="003D5BAA">
                            <w:pPr>
                              <w:pStyle w:val="TableParagraph"/>
                              <w:spacing w:before="3" w:line="240" w:lineRule="auto"/>
                              <w:rPr>
                                <w:sz w:val="17"/>
                              </w:rPr>
                            </w:pPr>
                          </w:p>
                          <w:p w14:paraId="045948D7" w14:textId="77777777" w:rsidR="003D5BAA" w:rsidRDefault="00B93788">
                            <w:pPr>
                              <w:pStyle w:val="TableParagraph"/>
                              <w:spacing w:line="160" w:lineRule="exact"/>
                              <w:ind w:right="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04C0544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5571E705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D9D9D9"/>
                          </w:tcPr>
                          <w:p w14:paraId="6AA6ECD1" w14:textId="77777777" w:rsidR="003D5BAA" w:rsidRDefault="00B93788">
                            <w:pPr>
                              <w:pStyle w:val="TableParagraph"/>
                              <w:tabs>
                                <w:tab w:val="left" w:pos="2166"/>
                              </w:tabs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Written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English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  <w:t>ENGL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D9D9D9"/>
                          </w:tcPr>
                          <w:p w14:paraId="20D80EA8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BB6F8C2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6D1D7A9F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D9D9D9"/>
                          </w:tcPr>
                          <w:p w14:paraId="0DB87BAB" w14:textId="77777777" w:rsidR="003D5BAA" w:rsidRDefault="00B93788">
                            <w:pPr>
                              <w:pStyle w:val="TableParagraph"/>
                              <w:tabs>
                                <w:tab w:val="left" w:pos="2166"/>
                              </w:tabs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Written</w:t>
                            </w:r>
                            <w:r>
                              <w:rPr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English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  <w:t>ENGL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1102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D9D9D9"/>
                          </w:tcPr>
                          <w:p w14:paraId="796D0238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5FB19E6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E4AAFC8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D9D9D9"/>
                          </w:tcPr>
                          <w:p w14:paraId="1EF61F73" w14:textId="77777777" w:rsidR="003D5BAA" w:rsidRDefault="00B93788">
                            <w:pPr>
                              <w:pStyle w:val="TableParagraph"/>
                              <w:tabs>
                                <w:tab w:val="left" w:pos="2140"/>
                              </w:tabs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Spoken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English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  <w:t>COMM</w:t>
                            </w:r>
                            <w:r>
                              <w:rPr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D9D9D9"/>
                          </w:tcPr>
                          <w:p w14:paraId="632131A7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B7ABA53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6204BF5B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D9D9D9"/>
                          </w:tcPr>
                          <w:p w14:paraId="12467D40" w14:textId="77777777" w:rsidR="003D5BAA" w:rsidRDefault="00B93788">
                            <w:pPr>
                              <w:pStyle w:val="TableParagraph"/>
                              <w:tabs>
                                <w:tab w:val="left" w:pos="2130"/>
                              </w:tabs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Mathematics</w:t>
                            </w:r>
                            <w:r>
                              <w:rPr>
                                <w:b/>
                                <w:sz w:val="15"/>
                              </w:rPr>
                              <w:tab/>
                              <w:t>MATH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1170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D9D9D9"/>
                          </w:tcPr>
                          <w:p w14:paraId="353FC1D0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FB1FED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ED712AF" w14:textId="77777777">
                        <w:trPr>
                          <w:trHeight w:val="169"/>
                        </w:trPr>
                        <w:tc>
                          <w:tcPr>
                            <w:tcW w:w="5248" w:type="dxa"/>
                            <w:gridSpan w:val="2"/>
                            <w:shd w:val="clear" w:color="auto" w:fill="E6B8B7"/>
                          </w:tcPr>
                          <w:p w14:paraId="6B2DF45A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4. Humanities, Fine Arts, Foreign Language </w:t>
                            </w:r>
                            <w:r>
                              <w:rPr>
                                <w:b/>
                                <w:sz w:val="13"/>
                              </w:rPr>
                              <w:t>(Two Courses; two categories)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D0408EB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28055B07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E6B8B7"/>
                          </w:tcPr>
                          <w:p w14:paraId="1BF4B252" w14:textId="77777777" w:rsidR="003D5BAA" w:rsidRDefault="00B93788">
                            <w:pPr>
                              <w:pStyle w:val="TableParagraph"/>
                              <w:ind w:left="15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Fine Arts (recommended)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E6B8B7"/>
                          </w:tcPr>
                          <w:p w14:paraId="1569B940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F48E57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14D6A2D4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E6B8B7"/>
                          </w:tcPr>
                          <w:p w14:paraId="7081D097" w14:textId="77777777" w:rsidR="003D5BAA" w:rsidRDefault="00B93788">
                            <w:pPr>
                              <w:pStyle w:val="TableParagraph"/>
                              <w:ind w:left="15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Philosophy (recommended)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E6B8B7"/>
                          </w:tcPr>
                          <w:p w14:paraId="3F2C21C6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B187895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63A8261B" w14:textId="77777777">
                        <w:trPr>
                          <w:trHeight w:val="152"/>
                        </w:trPr>
                        <w:tc>
                          <w:tcPr>
                            <w:tcW w:w="4454" w:type="dxa"/>
                            <w:shd w:val="clear" w:color="auto" w:fill="92D04F"/>
                          </w:tcPr>
                          <w:p w14:paraId="0931696C" w14:textId="77777777" w:rsidR="003D5BAA" w:rsidRDefault="00B93788">
                            <w:pPr>
                              <w:pStyle w:val="TableParagraph"/>
                              <w:spacing w:line="133" w:lineRule="exact"/>
                              <w:ind w:left="2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 xml:space="preserve">5. Natural Sciences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(Two lectures, one lab; two different course prefixes)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92D04F"/>
                          </w:tcPr>
                          <w:p w14:paraId="47A615DF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A1EA59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92D8635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92D04F"/>
                          </w:tcPr>
                          <w:p w14:paraId="44CAC87A" w14:textId="77777777" w:rsidR="003D5BAA" w:rsidRDefault="00B93788">
                            <w:pPr>
                              <w:pStyle w:val="TableParagraph"/>
                              <w:spacing w:before="9" w:line="141" w:lineRule="exact"/>
                              <w:ind w:left="17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PHYS 2211 &amp; 2213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92D04F"/>
                          </w:tcPr>
                          <w:p w14:paraId="3279D506" w14:textId="77777777" w:rsidR="003D5BAA" w:rsidRDefault="00B93788">
                            <w:pPr>
                              <w:pStyle w:val="TableParagraph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EE25D1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664D5689" w14:textId="77777777">
                        <w:trPr>
                          <w:trHeight w:val="196"/>
                        </w:trPr>
                        <w:tc>
                          <w:tcPr>
                            <w:tcW w:w="4454" w:type="dxa"/>
                            <w:shd w:val="clear" w:color="auto" w:fill="92D04F"/>
                          </w:tcPr>
                          <w:p w14:paraId="6282A3CD" w14:textId="77777777" w:rsidR="003D5BAA" w:rsidRDefault="00B93788">
                            <w:pPr>
                              <w:pStyle w:val="TableParagraph"/>
                              <w:spacing w:before="16" w:line="160" w:lineRule="exact"/>
                              <w:ind w:left="15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Chem 1111 and 1111L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92D04F"/>
                          </w:tcPr>
                          <w:p w14:paraId="48D2D5C0" w14:textId="77777777" w:rsidR="003D5BAA" w:rsidRDefault="00B93788">
                            <w:pPr>
                              <w:pStyle w:val="TableParagraph"/>
                              <w:spacing w:before="16" w:line="160" w:lineRule="exact"/>
                              <w:ind w:right="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99"/>
                                <w:sz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B5EFE44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1FE4AB4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F8A45D"/>
                          </w:tcPr>
                          <w:p w14:paraId="3FFDABD2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6. Behavioral and Social Science </w:t>
                            </w:r>
                            <w:r>
                              <w:rPr>
                                <w:b/>
                                <w:sz w:val="13"/>
                              </w:rPr>
                              <w:t>(Two Courses; two different prefixes)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8A45D"/>
                          </w:tcPr>
                          <w:p w14:paraId="01B58045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B06768A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677EB1EA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F8A45D"/>
                          </w:tcPr>
                          <w:p w14:paraId="03849936" w14:textId="77777777" w:rsidR="003D5BAA" w:rsidRDefault="00B93788">
                            <w:pPr>
                              <w:pStyle w:val="TableParagraph"/>
                              <w:ind w:left="19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Economics (recommended)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8A45D"/>
                          </w:tcPr>
                          <w:p w14:paraId="10F65A7A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5F9B417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F59B601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F8A45D"/>
                          </w:tcPr>
                          <w:p w14:paraId="027C5CDE" w14:textId="77777777" w:rsidR="003D5BAA" w:rsidRDefault="00B93788">
                            <w:pPr>
                              <w:pStyle w:val="TableParagraph"/>
                              <w:ind w:left="19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History (recommended)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8A45D"/>
                          </w:tcPr>
                          <w:p w14:paraId="7803519D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5EF13E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DA0C6FD" w14:textId="77777777">
                        <w:trPr>
                          <w:trHeight w:val="169"/>
                        </w:trPr>
                        <w:tc>
                          <w:tcPr>
                            <w:tcW w:w="5248" w:type="dxa"/>
                            <w:gridSpan w:val="2"/>
                            <w:shd w:val="clear" w:color="auto" w:fill="FFFF00"/>
                          </w:tcPr>
                          <w:p w14:paraId="2FA84671" w14:textId="77777777" w:rsidR="003D5BAA" w:rsidRDefault="00B93788">
                            <w:pPr>
                              <w:pStyle w:val="TableParagraph"/>
                              <w:ind w:left="777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One Course from EITHER Objective 7 OR 8</w:t>
                            </w: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5A31D1D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3B534E45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FFFF00"/>
                          </w:tcPr>
                          <w:p w14:paraId="5BFEAF80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7. Critical Thinking</w:t>
                            </w:r>
                          </w:p>
                        </w:tc>
                        <w:tc>
                          <w:tcPr>
                            <w:tcW w:w="794" w:type="dxa"/>
                            <w:vMerge w:val="restart"/>
                            <w:shd w:val="clear" w:color="auto" w:fill="FFFF00"/>
                          </w:tcPr>
                          <w:p w14:paraId="549FA84D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0873E8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52D8BE76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FFFF00"/>
                          </w:tcPr>
                          <w:p w14:paraId="05EE6F62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8. Information Literacy</w:t>
                            </w:r>
                          </w:p>
                        </w:tc>
                        <w:tc>
                          <w:tcPr>
                            <w:tcW w:w="794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 w14:paraId="2733AC90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6FDF5E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7CE8BC94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99CCFF"/>
                          </w:tcPr>
                          <w:p w14:paraId="600FA03D" w14:textId="77777777" w:rsidR="003D5BAA" w:rsidRDefault="00B93788">
                            <w:pPr>
                              <w:pStyle w:val="TableParagraph"/>
                              <w:ind w:left="2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9. Cultural Diversity </w:t>
                            </w:r>
                            <w:r>
                              <w:rPr>
                                <w:b/>
                                <w:sz w:val="13"/>
                              </w:rPr>
                              <w:t>(One Course)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99CCFF"/>
                          </w:tcPr>
                          <w:p w14:paraId="5283292A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CF0468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6A5B3726" w14:textId="77777777">
                        <w:trPr>
                          <w:trHeight w:val="169"/>
                        </w:trPr>
                        <w:tc>
                          <w:tcPr>
                            <w:tcW w:w="4454" w:type="dxa"/>
                            <w:shd w:val="clear" w:color="auto" w:fill="99CCFF"/>
                          </w:tcPr>
                          <w:p w14:paraId="07977FD1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shd w:val="clear" w:color="auto" w:fill="99CCFF"/>
                          </w:tcPr>
                          <w:p w14:paraId="5A0F26C0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4E8BF0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D5BAA" w14:paraId="45DC26E8" w14:textId="77777777">
                        <w:trPr>
                          <w:trHeight w:val="225"/>
                        </w:trPr>
                        <w:tc>
                          <w:tcPr>
                            <w:tcW w:w="4454" w:type="dxa"/>
                            <w:shd w:val="clear" w:color="auto" w:fill="FFCC65"/>
                          </w:tcPr>
                          <w:p w14:paraId="485F9927" w14:textId="77777777" w:rsidR="003D5BAA" w:rsidRDefault="00B93788">
                            <w:pPr>
                              <w:pStyle w:val="TableParagraph"/>
                              <w:spacing w:before="64" w:line="141" w:lineRule="exact"/>
                              <w:ind w:left="23"/>
                              <w:rPr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3"/>
                              </w:rPr>
                              <w:t>Additional coursework from any Objectives area to reach 36 credits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CC65"/>
                          </w:tcPr>
                          <w:p w14:paraId="168339AC" w14:textId="77777777" w:rsidR="003D5BAA" w:rsidRDefault="003D5BAA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348406B" w14:textId="77777777" w:rsidR="003D5BAA" w:rsidRDefault="003D5B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9CD6A8C" w14:textId="77777777" w:rsidR="003D5BAA" w:rsidRDefault="003D5BA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B.S.</w:t>
      </w:r>
      <w:r>
        <w:rPr>
          <w:b/>
          <w:spacing w:val="2"/>
        </w:rPr>
        <w:t xml:space="preserve"> </w:t>
      </w:r>
      <w:r>
        <w:rPr>
          <w:b/>
        </w:rPr>
        <w:t>PHYSICS</w:t>
      </w:r>
      <w:r>
        <w:rPr>
          <w:b/>
        </w:rPr>
        <w:tab/>
        <w:t>Catalog Year</w:t>
      </w:r>
      <w:r>
        <w:rPr>
          <w:b/>
          <w:spacing w:val="3"/>
        </w:rPr>
        <w:t xml:space="preserve"> </w:t>
      </w:r>
      <w:r>
        <w:rPr>
          <w:b/>
        </w:rPr>
        <w:t>2020.21</w:t>
      </w:r>
    </w:p>
    <w:p w14:paraId="2B37BFF7" w14:textId="77777777" w:rsidR="003D5BAA" w:rsidRDefault="00B93788">
      <w:pPr>
        <w:spacing w:before="130"/>
        <w:ind w:left="5774"/>
        <w:rPr>
          <w:b/>
          <w:sz w:val="20"/>
        </w:rPr>
      </w:pPr>
      <w:r>
        <w:rPr>
          <w:b/>
          <w:sz w:val="20"/>
        </w:rPr>
        <w:t>Catalog Year 2016.17</w:t>
      </w:r>
    </w:p>
    <w:p w14:paraId="14CC28E5" w14:textId="77777777" w:rsidR="003D5BAA" w:rsidRDefault="00B93788">
      <w:pPr>
        <w:spacing w:before="38"/>
        <w:ind w:left="5767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Undergraduate Catalog</w:t>
      </w:r>
    </w:p>
    <w:p w14:paraId="77499B93" w14:textId="77777777" w:rsidR="003D5BAA" w:rsidRDefault="003D5BAA">
      <w:pPr>
        <w:pStyle w:val="BodyText"/>
        <w:spacing w:before="4"/>
        <w:rPr>
          <w:rFonts w:ascii="Arial"/>
          <w:b/>
        </w:rPr>
      </w:pPr>
    </w:p>
    <w:p w14:paraId="5DE2540E" w14:textId="77777777" w:rsidR="003D5BAA" w:rsidRDefault="00B93788">
      <w:pPr>
        <w:spacing w:before="1"/>
        <w:ind w:left="5767"/>
        <w:rPr>
          <w:sz w:val="13"/>
        </w:rPr>
      </w:pPr>
      <w:hyperlink r:id="rId8">
        <w:r>
          <w:rPr>
            <w:color w:val="0000FF"/>
            <w:w w:val="105"/>
            <w:sz w:val="13"/>
            <w:u w:val="single" w:color="0000FF"/>
          </w:rPr>
          <w:t>http://coursecat.isu.edu/</w:t>
        </w:r>
      </w:hyperlink>
    </w:p>
    <w:p w14:paraId="4EBF8E74" w14:textId="77777777" w:rsidR="003D5BAA" w:rsidRDefault="003D5BAA">
      <w:pPr>
        <w:pStyle w:val="BodyText"/>
        <w:rPr>
          <w:sz w:val="14"/>
        </w:rPr>
      </w:pPr>
    </w:p>
    <w:p w14:paraId="25C8CB2A" w14:textId="77777777" w:rsidR="003D5BAA" w:rsidRDefault="003D5BAA">
      <w:pPr>
        <w:pStyle w:val="BodyText"/>
        <w:rPr>
          <w:sz w:val="14"/>
        </w:rPr>
      </w:pPr>
    </w:p>
    <w:p w14:paraId="2326C7A0" w14:textId="77777777" w:rsidR="003D5BAA" w:rsidRDefault="003D5BAA">
      <w:pPr>
        <w:pStyle w:val="BodyText"/>
        <w:spacing w:before="7"/>
        <w:rPr>
          <w:sz w:val="13"/>
        </w:rPr>
      </w:pPr>
    </w:p>
    <w:p w14:paraId="21C515E6" w14:textId="77777777" w:rsidR="003D5BAA" w:rsidRDefault="00B93788">
      <w:pPr>
        <w:ind w:left="5767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Department website</w:t>
      </w:r>
    </w:p>
    <w:p w14:paraId="20E5EB0E" w14:textId="77777777" w:rsidR="003D5BAA" w:rsidRDefault="003D5BAA">
      <w:pPr>
        <w:pStyle w:val="BodyText"/>
        <w:spacing w:before="7"/>
        <w:rPr>
          <w:rFonts w:ascii="Arial"/>
          <w:b/>
          <w:sz w:val="14"/>
        </w:rPr>
      </w:pPr>
    </w:p>
    <w:p w14:paraId="2F772B0A" w14:textId="77777777" w:rsidR="003D5BAA" w:rsidRDefault="00B93788">
      <w:pPr>
        <w:ind w:left="5767"/>
        <w:rPr>
          <w:sz w:val="13"/>
        </w:rPr>
      </w:pPr>
      <w:hyperlink r:id="rId9">
        <w:r>
          <w:rPr>
            <w:color w:val="0000FF"/>
            <w:w w:val="105"/>
            <w:sz w:val="13"/>
            <w:u w:val="single" w:color="0000FF"/>
          </w:rPr>
          <w:t>http://physics.isu.edu/</w:t>
        </w:r>
      </w:hyperlink>
    </w:p>
    <w:p w14:paraId="09BAE5E5" w14:textId="77777777" w:rsidR="003D5BAA" w:rsidRDefault="003D5BAA">
      <w:pPr>
        <w:pStyle w:val="BodyText"/>
        <w:rPr>
          <w:sz w:val="14"/>
        </w:rPr>
      </w:pPr>
    </w:p>
    <w:p w14:paraId="62122BB3" w14:textId="77777777" w:rsidR="003D5BAA" w:rsidRDefault="003D5BAA">
      <w:pPr>
        <w:pStyle w:val="BodyText"/>
        <w:rPr>
          <w:sz w:val="14"/>
        </w:rPr>
      </w:pPr>
    </w:p>
    <w:p w14:paraId="6E2363FE" w14:textId="77777777" w:rsidR="003D5BAA" w:rsidRDefault="00B93788">
      <w:pPr>
        <w:spacing w:before="125"/>
        <w:ind w:left="5767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General</w:t>
      </w:r>
      <w:r>
        <w:rPr>
          <w:rFonts w:ascii="Arial"/>
          <w:b/>
          <w:spacing w:val="1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Education</w:t>
      </w:r>
    </w:p>
    <w:p w14:paraId="5EBFEBAD" w14:textId="77777777" w:rsidR="003D5BAA" w:rsidRDefault="00B93788">
      <w:pPr>
        <w:spacing w:before="31"/>
        <w:ind w:left="5767"/>
        <w:rPr>
          <w:sz w:val="13"/>
        </w:rPr>
      </w:pPr>
      <w:r>
        <w:rPr>
          <w:color w:val="0000FF"/>
          <w:w w:val="105"/>
          <w:sz w:val="13"/>
          <w:u w:val="single" w:color="0000FF"/>
        </w:rPr>
        <w:t>2016‐2017 General Education (Objectives</w:t>
      </w:r>
      <w:r>
        <w:rPr>
          <w:color w:val="0000FF"/>
          <w:w w:val="105"/>
          <w:sz w:val="13"/>
        </w:rPr>
        <w:t>)</w:t>
      </w:r>
    </w:p>
    <w:p w14:paraId="03C134FA" w14:textId="77777777" w:rsidR="003D5BAA" w:rsidRDefault="003D5BAA">
      <w:pPr>
        <w:pStyle w:val="BodyText"/>
        <w:rPr>
          <w:sz w:val="14"/>
        </w:rPr>
      </w:pPr>
    </w:p>
    <w:p w14:paraId="261A083B" w14:textId="77777777" w:rsidR="003D5BAA" w:rsidRDefault="003D5BAA">
      <w:pPr>
        <w:pStyle w:val="BodyText"/>
        <w:spacing w:before="10"/>
        <w:rPr>
          <w:sz w:val="18"/>
        </w:rPr>
      </w:pPr>
    </w:p>
    <w:p w14:paraId="4FBA75C2" w14:textId="77777777" w:rsidR="003D5BAA" w:rsidRDefault="00B93788">
      <w:pPr>
        <w:spacing w:line="285" w:lineRule="auto"/>
        <w:ind w:left="5767" w:right="1929"/>
        <w:rPr>
          <w:sz w:val="13"/>
        </w:rPr>
      </w:pPr>
      <w:r>
        <w:rPr>
          <w:rFonts w:ascii="Arial"/>
          <w:b/>
          <w:w w:val="105"/>
          <w:sz w:val="13"/>
        </w:rPr>
        <w:t xml:space="preserve">Career Links for Physics </w:t>
      </w:r>
      <w:hyperlink r:id="rId10">
        <w:r>
          <w:rPr>
            <w:color w:val="0000FF"/>
            <w:w w:val="105"/>
            <w:sz w:val="13"/>
            <w:u w:val="single" w:color="0000FF"/>
          </w:rPr>
          <w:t>http://www.aps.org/careers/physicists/undergraduate.cfm</w:t>
        </w:r>
      </w:hyperlink>
      <w:r>
        <w:rPr>
          <w:color w:val="0000FF"/>
          <w:w w:val="105"/>
          <w:sz w:val="13"/>
        </w:rPr>
        <w:t xml:space="preserve"> </w:t>
      </w:r>
      <w:hyperlink r:id="rId11">
        <w:r>
          <w:rPr>
            <w:color w:val="0000FF"/>
            <w:w w:val="105"/>
            <w:sz w:val="13"/>
            <w:u w:val="single" w:color="0000FF"/>
          </w:rPr>
          <w:t>http://careers.aapt.org/jobseekers/</w:t>
        </w:r>
      </w:hyperlink>
    </w:p>
    <w:p w14:paraId="3F446167" w14:textId="77777777" w:rsidR="003D5BAA" w:rsidRDefault="003D5BAA">
      <w:pPr>
        <w:pStyle w:val="BodyText"/>
        <w:rPr>
          <w:sz w:val="14"/>
        </w:rPr>
      </w:pPr>
    </w:p>
    <w:p w14:paraId="3D5982A9" w14:textId="77777777" w:rsidR="003D5BAA" w:rsidRDefault="003D5BAA">
      <w:pPr>
        <w:pStyle w:val="BodyText"/>
        <w:spacing w:before="6"/>
        <w:rPr>
          <w:sz w:val="17"/>
        </w:rPr>
      </w:pPr>
    </w:p>
    <w:p w14:paraId="2DF669DC" w14:textId="77777777" w:rsidR="003D5BAA" w:rsidRDefault="00B93788">
      <w:pPr>
        <w:spacing w:before="1" w:line="283" w:lineRule="auto"/>
        <w:ind w:left="5767" w:right="1230"/>
        <w:rPr>
          <w:sz w:val="13"/>
        </w:rPr>
      </w:pPr>
      <w:r>
        <w:rPr>
          <w:rFonts w:ascii="Arial" w:hAnsi="Arial"/>
          <w:b/>
          <w:w w:val="105"/>
          <w:sz w:val="13"/>
        </w:rPr>
        <w:t xml:space="preserve">Career Links for Health Physics </w:t>
      </w:r>
      <w:hyperlink r:id="rId12">
        <w:r>
          <w:rPr>
            <w:color w:val="0000FF"/>
            <w:w w:val="105"/>
            <w:sz w:val="13"/>
            <w:u w:val="single" w:color="0000FF"/>
          </w:rPr>
          <w:t>http://hps.org/publicinformation/hpcareers.htm</w:t>
        </w:r>
        <w:r>
          <w:rPr>
            <w:color w:val="0000FF"/>
            <w:w w:val="105"/>
            <w:sz w:val="13"/>
          </w:rPr>
          <w:t>l</w:t>
        </w:r>
      </w:hyperlink>
      <w:r>
        <w:rPr>
          <w:color w:val="0000FF"/>
          <w:w w:val="105"/>
          <w:sz w:val="13"/>
        </w:rPr>
        <w:t xml:space="preserve"> </w:t>
      </w:r>
      <w:hyperlink r:id="rId13">
        <w:r>
          <w:rPr>
            <w:w w:val="105"/>
            <w:sz w:val="13"/>
          </w:rPr>
          <w:t>http://hps.org/students/</w:t>
        </w:r>
      </w:hyperlink>
      <w:r>
        <w:rPr>
          <w:w w:val="105"/>
          <w:sz w:val="13"/>
        </w:rPr>
        <w:t xml:space="preserve"> </w:t>
      </w:r>
      <w:hyperlink r:id="rId14">
        <w:r>
          <w:rPr>
            <w:color w:val="0000FF"/>
            <w:w w:val="105"/>
            <w:sz w:val="13"/>
            <w:u w:val="single" w:color="0000FF"/>
          </w:rPr>
          <w:t>http://www.nei.org/Careers</w:t>
        </w:r>
      </w:hyperlink>
      <w:r>
        <w:rPr>
          <w:color w:val="0000FF"/>
          <w:w w:val="105"/>
          <w:sz w:val="13"/>
          <w:u w:val="single" w:color="0000FF"/>
        </w:rPr>
        <w:t>‐E</w:t>
      </w:r>
      <w:r>
        <w:rPr>
          <w:color w:val="0000FF"/>
          <w:w w:val="105"/>
          <w:sz w:val="13"/>
          <w:u w:val="single" w:color="0000FF"/>
        </w:rPr>
        <w:t>ducation/Careers‐in‐the‐Nuclear‐Industry</w:t>
      </w:r>
    </w:p>
    <w:sectPr w:rsidR="003D5BAA">
      <w:pgSz w:w="12240" w:h="15840"/>
      <w:pgMar w:top="1500" w:right="10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D35"/>
    <w:multiLevelType w:val="hybridMultilevel"/>
    <w:tmpl w:val="5B9622A0"/>
    <w:lvl w:ilvl="0" w:tplc="BB761078">
      <w:numFmt w:val="bullet"/>
      <w:lvlText w:val="•"/>
      <w:lvlJc w:val="left"/>
      <w:pPr>
        <w:ind w:left="151" w:hanging="90"/>
      </w:pPr>
      <w:rPr>
        <w:rFonts w:ascii="Times New Roman" w:eastAsia="Times New Roman" w:hAnsi="Times New Roman" w:cs="Times New Roman" w:hint="default"/>
        <w:w w:val="99"/>
        <w:sz w:val="15"/>
        <w:szCs w:val="15"/>
      </w:rPr>
    </w:lvl>
    <w:lvl w:ilvl="1" w:tplc="33E43E4E">
      <w:numFmt w:val="bullet"/>
      <w:lvlText w:val="•"/>
      <w:lvlJc w:val="left"/>
      <w:pPr>
        <w:ind w:left="594" w:hanging="90"/>
      </w:pPr>
      <w:rPr>
        <w:rFonts w:hint="default"/>
      </w:rPr>
    </w:lvl>
    <w:lvl w:ilvl="2" w:tplc="94B421BC">
      <w:numFmt w:val="bullet"/>
      <w:lvlText w:val="•"/>
      <w:lvlJc w:val="left"/>
      <w:pPr>
        <w:ind w:left="1028" w:hanging="90"/>
      </w:pPr>
      <w:rPr>
        <w:rFonts w:hint="default"/>
      </w:rPr>
    </w:lvl>
    <w:lvl w:ilvl="3" w:tplc="A5CC0E96">
      <w:numFmt w:val="bullet"/>
      <w:lvlText w:val="•"/>
      <w:lvlJc w:val="left"/>
      <w:pPr>
        <w:ind w:left="1462" w:hanging="90"/>
      </w:pPr>
      <w:rPr>
        <w:rFonts w:hint="default"/>
      </w:rPr>
    </w:lvl>
    <w:lvl w:ilvl="4" w:tplc="F66A0552">
      <w:numFmt w:val="bullet"/>
      <w:lvlText w:val="•"/>
      <w:lvlJc w:val="left"/>
      <w:pPr>
        <w:ind w:left="1896" w:hanging="90"/>
      </w:pPr>
      <w:rPr>
        <w:rFonts w:hint="default"/>
      </w:rPr>
    </w:lvl>
    <w:lvl w:ilvl="5" w:tplc="61021F44">
      <w:numFmt w:val="bullet"/>
      <w:lvlText w:val="•"/>
      <w:lvlJc w:val="left"/>
      <w:pPr>
        <w:ind w:left="2330" w:hanging="90"/>
      </w:pPr>
      <w:rPr>
        <w:rFonts w:hint="default"/>
      </w:rPr>
    </w:lvl>
    <w:lvl w:ilvl="6" w:tplc="F59020EE">
      <w:numFmt w:val="bullet"/>
      <w:lvlText w:val="•"/>
      <w:lvlJc w:val="left"/>
      <w:pPr>
        <w:ind w:left="2764" w:hanging="90"/>
      </w:pPr>
      <w:rPr>
        <w:rFonts w:hint="default"/>
      </w:rPr>
    </w:lvl>
    <w:lvl w:ilvl="7" w:tplc="9A74D9B6">
      <w:numFmt w:val="bullet"/>
      <w:lvlText w:val="•"/>
      <w:lvlJc w:val="left"/>
      <w:pPr>
        <w:ind w:left="3198" w:hanging="90"/>
      </w:pPr>
      <w:rPr>
        <w:rFonts w:hint="default"/>
      </w:rPr>
    </w:lvl>
    <w:lvl w:ilvl="8" w:tplc="A7A6F892">
      <w:numFmt w:val="bullet"/>
      <w:lvlText w:val="•"/>
      <w:lvlJc w:val="left"/>
      <w:pPr>
        <w:ind w:left="3632" w:hanging="90"/>
      </w:pPr>
      <w:rPr>
        <w:rFonts w:hint="default"/>
      </w:rPr>
    </w:lvl>
  </w:abstractNum>
  <w:abstractNum w:abstractNumId="1" w15:restartNumberingAfterBreak="0">
    <w:nsid w:val="53D729B5"/>
    <w:multiLevelType w:val="hybridMultilevel"/>
    <w:tmpl w:val="645C7982"/>
    <w:lvl w:ilvl="0" w:tplc="D0A00322">
      <w:start w:val="1"/>
      <w:numFmt w:val="decimal"/>
      <w:lvlText w:val="%1."/>
      <w:lvlJc w:val="left"/>
      <w:pPr>
        <w:ind w:left="297" w:hanging="147"/>
        <w:jc w:val="left"/>
      </w:pPr>
      <w:rPr>
        <w:rFonts w:ascii="Calibri" w:eastAsia="Calibri" w:hAnsi="Calibri" w:cs="Calibri" w:hint="default"/>
        <w:w w:val="99"/>
        <w:sz w:val="15"/>
        <w:szCs w:val="15"/>
      </w:rPr>
    </w:lvl>
    <w:lvl w:ilvl="1" w:tplc="7458B866">
      <w:numFmt w:val="bullet"/>
      <w:lvlText w:val="•"/>
      <w:lvlJc w:val="left"/>
      <w:pPr>
        <w:ind w:left="1370" w:hanging="147"/>
      </w:pPr>
      <w:rPr>
        <w:rFonts w:hint="default"/>
      </w:rPr>
    </w:lvl>
    <w:lvl w:ilvl="2" w:tplc="B31A6A6E">
      <w:numFmt w:val="bullet"/>
      <w:lvlText w:val="•"/>
      <w:lvlJc w:val="left"/>
      <w:pPr>
        <w:ind w:left="2440" w:hanging="147"/>
      </w:pPr>
      <w:rPr>
        <w:rFonts w:hint="default"/>
      </w:rPr>
    </w:lvl>
    <w:lvl w:ilvl="3" w:tplc="6E20482E">
      <w:numFmt w:val="bullet"/>
      <w:lvlText w:val="•"/>
      <w:lvlJc w:val="left"/>
      <w:pPr>
        <w:ind w:left="3510" w:hanging="147"/>
      </w:pPr>
      <w:rPr>
        <w:rFonts w:hint="default"/>
      </w:rPr>
    </w:lvl>
    <w:lvl w:ilvl="4" w:tplc="8C227A22">
      <w:numFmt w:val="bullet"/>
      <w:lvlText w:val="•"/>
      <w:lvlJc w:val="left"/>
      <w:pPr>
        <w:ind w:left="4580" w:hanging="147"/>
      </w:pPr>
      <w:rPr>
        <w:rFonts w:hint="default"/>
      </w:rPr>
    </w:lvl>
    <w:lvl w:ilvl="5" w:tplc="E1FC439A">
      <w:numFmt w:val="bullet"/>
      <w:lvlText w:val="•"/>
      <w:lvlJc w:val="left"/>
      <w:pPr>
        <w:ind w:left="5650" w:hanging="147"/>
      </w:pPr>
      <w:rPr>
        <w:rFonts w:hint="default"/>
      </w:rPr>
    </w:lvl>
    <w:lvl w:ilvl="6" w:tplc="F1142490">
      <w:numFmt w:val="bullet"/>
      <w:lvlText w:val="•"/>
      <w:lvlJc w:val="left"/>
      <w:pPr>
        <w:ind w:left="6720" w:hanging="147"/>
      </w:pPr>
      <w:rPr>
        <w:rFonts w:hint="default"/>
      </w:rPr>
    </w:lvl>
    <w:lvl w:ilvl="7" w:tplc="F606FA8E">
      <w:numFmt w:val="bullet"/>
      <w:lvlText w:val="•"/>
      <w:lvlJc w:val="left"/>
      <w:pPr>
        <w:ind w:left="7790" w:hanging="147"/>
      </w:pPr>
      <w:rPr>
        <w:rFonts w:hint="default"/>
      </w:rPr>
    </w:lvl>
    <w:lvl w:ilvl="8" w:tplc="B11056AC">
      <w:numFmt w:val="bullet"/>
      <w:lvlText w:val="•"/>
      <w:lvlJc w:val="left"/>
      <w:pPr>
        <w:ind w:left="8860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AA"/>
    <w:rsid w:val="003D5BAA"/>
    <w:rsid w:val="00B9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6242"/>
  <w15:docId w15:val="{CEE521A3-439A-44B7-9D6A-D41C3B58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79"/>
      <w:jc w:val="center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before="2"/>
      <w:ind w:left="297" w:hanging="147"/>
    </w:pPr>
  </w:style>
  <w:style w:type="paragraph" w:customStyle="1" w:styleId="TableParagraph">
    <w:name w:val="Table Paragraph"/>
    <w:basedOn w:val="Normal"/>
    <w:uiPriority w:val="1"/>
    <w:qFormat/>
    <w:pPr>
      <w:spacing w:line="1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cat.isu.edu/" TargetMode="External"/><Relationship Id="rId13" Type="http://schemas.openxmlformats.org/officeDocument/2006/relationships/hyperlink" Target="http://hps.org/students/" TargetMode="External"/><Relationship Id="rId3" Type="http://schemas.openxmlformats.org/officeDocument/2006/relationships/styles" Target="styles.xml"/><Relationship Id="rId7" Type="http://schemas.openxmlformats.org/officeDocument/2006/relationships/hyperlink" Target="mailto:Shropshire%2Cshropshi@physics.isu.edu" TargetMode="External"/><Relationship Id="rId12" Type="http://schemas.openxmlformats.org/officeDocument/2006/relationships/hyperlink" Target="http://hps.org/publicinformation/hpcareer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areers.aapt.org/jobseeke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s.org/careers/physicists/undergraduat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ysics.isu.edu/" TargetMode="External"/><Relationship Id="rId14" Type="http://schemas.openxmlformats.org/officeDocument/2006/relationships/hyperlink" Target="http://www.nei.org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E4FC-8C58-48DC-989E-779B9CE7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Physics_BS_DegreePlan_2020-2021.xlsx</dc:title>
  <dc:creator>shrostev</dc:creator>
  <cp:lastModifiedBy>Administrator</cp:lastModifiedBy>
  <cp:revision>2</cp:revision>
  <dcterms:created xsi:type="dcterms:W3CDTF">2023-08-30T19:57:00Z</dcterms:created>
  <dcterms:modified xsi:type="dcterms:W3CDTF">2023-08-30T19:58:00Z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2023-08-30T00:00:00Z</vt:filetime>
  </property>
</Properties>
</file>